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ADE" w:rsidRDefault="005E5773" w:rsidP="00E80734">
      <w:pPr>
        <w:ind w:right="-427" w:firstLine="426"/>
        <w:jc w:val="center"/>
        <w:rPr>
          <w:rFonts w:eastAsia="Calibri"/>
          <w:b/>
          <w:sz w:val="26"/>
          <w:szCs w:val="26"/>
          <w:lang w:eastAsia="en-US"/>
        </w:rPr>
      </w:pPr>
      <w:bookmarkStart w:id="0" w:name="_GoBack"/>
      <w:bookmarkEnd w:id="0"/>
      <w:r w:rsidRPr="00E80734">
        <w:rPr>
          <w:rFonts w:eastAsia="Calibri"/>
          <w:b/>
          <w:sz w:val="26"/>
          <w:szCs w:val="26"/>
          <w:lang w:eastAsia="en-US"/>
        </w:rPr>
        <w:t>Таблица реорганизации налоговых органов Ставропольского края с 24</w:t>
      </w:r>
      <w:r w:rsidR="00270135">
        <w:rPr>
          <w:rFonts w:eastAsia="Calibri"/>
          <w:b/>
          <w:sz w:val="26"/>
          <w:szCs w:val="26"/>
          <w:lang w:eastAsia="en-US"/>
        </w:rPr>
        <w:t>.04.</w:t>
      </w:r>
      <w:r w:rsidRPr="00E80734">
        <w:rPr>
          <w:rFonts w:eastAsia="Calibri"/>
          <w:b/>
          <w:sz w:val="26"/>
          <w:szCs w:val="26"/>
          <w:lang w:eastAsia="en-US"/>
        </w:rPr>
        <w:t xml:space="preserve">2023 </w:t>
      </w:r>
      <w:r w:rsidR="00270135">
        <w:rPr>
          <w:rFonts w:eastAsia="Calibri"/>
          <w:b/>
          <w:sz w:val="26"/>
          <w:szCs w:val="26"/>
          <w:lang w:eastAsia="en-US"/>
        </w:rPr>
        <w:t>г.</w:t>
      </w:r>
    </w:p>
    <w:tbl>
      <w:tblPr>
        <w:tblW w:w="10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551"/>
        <w:gridCol w:w="5387"/>
      </w:tblGrid>
      <w:tr w:rsidR="003863D4" w:rsidRPr="004333A6" w:rsidTr="007C22AE">
        <w:tc>
          <w:tcPr>
            <w:tcW w:w="2835" w:type="dxa"/>
            <w:shd w:val="clear" w:color="auto" w:fill="auto"/>
          </w:tcPr>
          <w:p w:rsidR="00E15BC0" w:rsidRPr="004333A6" w:rsidRDefault="00E15BC0" w:rsidP="009975C6">
            <w:pPr>
              <w:jc w:val="both"/>
              <w:rPr>
                <w:b/>
                <w:sz w:val="23"/>
                <w:szCs w:val="23"/>
              </w:rPr>
            </w:pPr>
            <w:r w:rsidRPr="004333A6">
              <w:rPr>
                <w:b/>
                <w:sz w:val="23"/>
                <w:szCs w:val="23"/>
              </w:rPr>
              <w:t>Инспекции до 24.04.2023</w:t>
            </w:r>
          </w:p>
        </w:tc>
        <w:tc>
          <w:tcPr>
            <w:tcW w:w="2551" w:type="dxa"/>
            <w:shd w:val="clear" w:color="auto" w:fill="auto"/>
          </w:tcPr>
          <w:p w:rsidR="00E15BC0" w:rsidRPr="004333A6" w:rsidRDefault="00E15BC0" w:rsidP="009975C6">
            <w:pPr>
              <w:jc w:val="both"/>
              <w:rPr>
                <w:b/>
                <w:sz w:val="23"/>
                <w:szCs w:val="23"/>
              </w:rPr>
            </w:pPr>
            <w:r w:rsidRPr="004333A6">
              <w:rPr>
                <w:b/>
                <w:sz w:val="23"/>
                <w:szCs w:val="23"/>
              </w:rPr>
              <w:t>Инспекция после 24.04.2023</w:t>
            </w:r>
          </w:p>
        </w:tc>
        <w:tc>
          <w:tcPr>
            <w:tcW w:w="5387" w:type="dxa"/>
            <w:shd w:val="clear" w:color="auto" w:fill="auto"/>
          </w:tcPr>
          <w:p w:rsidR="00E15BC0" w:rsidRPr="004333A6" w:rsidRDefault="00E15BC0" w:rsidP="009975C6">
            <w:pPr>
              <w:jc w:val="both"/>
              <w:rPr>
                <w:b/>
                <w:sz w:val="23"/>
                <w:szCs w:val="23"/>
              </w:rPr>
            </w:pPr>
            <w:r w:rsidRPr="004333A6">
              <w:rPr>
                <w:b/>
                <w:sz w:val="23"/>
                <w:szCs w:val="23"/>
              </w:rPr>
              <w:t>Адреса приема налогоплательщиков</w:t>
            </w:r>
            <w:r w:rsidR="00F37E0C" w:rsidRPr="004333A6">
              <w:rPr>
                <w:b/>
                <w:sz w:val="23"/>
                <w:szCs w:val="23"/>
              </w:rPr>
              <w:t>*</w:t>
            </w:r>
            <w:r w:rsidRPr="004333A6">
              <w:rPr>
                <w:b/>
                <w:sz w:val="23"/>
                <w:szCs w:val="23"/>
              </w:rPr>
              <w:t xml:space="preserve"> </w:t>
            </w:r>
          </w:p>
        </w:tc>
      </w:tr>
      <w:tr w:rsidR="003863D4" w:rsidRPr="004333A6" w:rsidTr="007C22AE">
        <w:tc>
          <w:tcPr>
            <w:tcW w:w="2835" w:type="dxa"/>
            <w:shd w:val="clear" w:color="auto" w:fill="auto"/>
          </w:tcPr>
          <w:p w:rsidR="00E15BC0" w:rsidRPr="004333A6" w:rsidRDefault="00E15BC0" w:rsidP="009975C6">
            <w:pPr>
              <w:numPr>
                <w:ilvl w:val="0"/>
                <w:numId w:val="7"/>
              </w:numPr>
              <w:ind w:left="176" w:hanging="176"/>
              <w:jc w:val="both"/>
              <w:rPr>
                <w:sz w:val="23"/>
                <w:szCs w:val="23"/>
              </w:rPr>
            </w:pPr>
            <w:r w:rsidRPr="004333A6">
              <w:rPr>
                <w:sz w:val="23"/>
                <w:szCs w:val="23"/>
              </w:rPr>
              <w:t>ИФНС России по г. Пятигорску</w:t>
            </w:r>
            <w:r w:rsidR="001E2628">
              <w:rPr>
                <w:sz w:val="23"/>
                <w:szCs w:val="23"/>
              </w:rPr>
              <w:t xml:space="preserve"> (код 2632)</w:t>
            </w:r>
          </w:p>
          <w:p w:rsidR="00E95F66" w:rsidRPr="004333A6" w:rsidRDefault="00E15BC0" w:rsidP="009975C6">
            <w:pPr>
              <w:numPr>
                <w:ilvl w:val="0"/>
                <w:numId w:val="7"/>
              </w:numPr>
              <w:ind w:left="176" w:hanging="176"/>
              <w:jc w:val="both"/>
              <w:rPr>
                <w:sz w:val="23"/>
                <w:szCs w:val="23"/>
              </w:rPr>
            </w:pPr>
            <w:r w:rsidRPr="004333A6">
              <w:rPr>
                <w:sz w:val="23"/>
                <w:szCs w:val="23"/>
              </w:rPr>
              <w:t>ИФНС России по г. Кисловодску</w:t>
            </w:r>
            <w:r w:rsidR="001E2628">
              <w:rPr>
                <w:sz w:val="23"/>
                <w:szCs w:val="23"/>
              </w:rPr>
              <w:t xml:space="preserve"> (код 2628)</w:t>
            </w:r>
          </w:p>
          <w:p w:rsidR="00E15BC0" w:rsidRPr="004333A6" w:rsidRDefault="00E15BC0" w:rsidP="009975C6">
            <w:pPr>
              <w:numPr>
                <w:ilvl w:val="0"/>
                <w:numId w:val="7"/>
              </w:numPr>
              <w:ind w:left="176" w:hanging="176"/>
              <w:jc w:val="both"/>
              <w:rPr>
                <w:sz w:val="23"/>
                <w:szCs w:val="23"/>
              </w:rPr>
            </w:pPr>
            <w:proofErr w:type="gramStart"/>
            <w:r w:rsidRPr="004333A6">
              <w:rPr>
                <w:sz w:val="23"/>
                <w:szCs w:val="23"/>
              </w:rPr>
              <w:t>Межрайонная</w:t>
            </w:r>
            <w:proofErr w:type="gramEnd"/>
            <w:r w:rsidRPr="004333A6">
              <w:rPr>
                <w:sz w:val="23"/>
                <w:szCs w:val="23"/>
              </w:rPr>
              <w:t xml:space="preserve"> ИФНС России № 10 по Ставропольскому краю</w:t>
            </w:r>
            <w:r w:rsidR="001E2628">
              <w:rPr>
                <w:sz w:val="23"/>
                <w:szCs w:val="23"/>
              </w:rPr>
              <w:t xml:space="preserve"> (код 2650)</w:t>
            </w:r>
          </w:p>
        </w:tc>
        <w:tc>
          <w:tcPr>
            <w:tcW w:w="2551" w:type="dxa"/>
            <w:shd w:val="clear" w:color="auto" w:fill="auto"/>
          </w:tcPr>
          <w:p w:rsidR="00E15BC0" w:rsidRPr="004333A6" w:rsidRDefault="00E15BC0" w:rsidP="009975C6">
            <w:pPr>
              <w:jc w:val="both"/>
              <w:rPr>
                <w:sz w:val="23"/>
                <w:szCs w:val="23"/>
              </w:rPr>
            </w:pPr>
            <w:proofErr w:type="gramStart"/>
            <w:r w:rsidRPr="004333A6">
              <w:rPr>
                <w:sz w:val="23"/>
                <w:szCs w:val="23"/>
              </w:rPr>
              <w:t>Межрайонная</w:t>
            </w:r>
            <w:proofErr w:type="gramEnd"/>
            <w:r w:rsidRPr="004333A6">
              <w:rPr>
                <w:sz w:val="23"/>
                <w:szCs w:val="23"/>
              </w:rPr>
              <w:t xml:space="preserve"> ИФНС России № 15 по Ставропольскому краю</w:t>
            </w:r>
            <w:r w:rsidR="001E2628">
              <w:rPr>
                <w:sz w:val="23"/>
                <w:szCs w:val="23"/>
              </w:rPr>
              <w:t xml:space="preserve"> (код 2632)</w:t>
            </w:r>
          </w:p>
        </w:tc>
        <w:tc>
          <w:tcPr>
            <w:tcW w:w="5387" w:type="dxa"/>
            <w:shd w:val="clear" w:color="auto" w:fill="auto"/>
          </w:tcPr>
          <w:p w:rsidR="00E15BC0" w:rsidRPr="004333A6" w:rsidRDefault="00E95F66" w:rsidP="009975C6">
            <w:pPr>
              <w:numPr>
                <w:ilvl w:val="0"/>
                <w:numId w:val="9"/>
              </w:numPr>
              <w:ind w:left="209" w:hanging="283"/>
              <w:jc w:val="both"/>
              <w:rPr>
                <w:sz w:val="23"/>
                <w:szCs w:val="23"/>
              </w:rPr>
            </w:pPr>
            <w:r w:rsidRPr="004333A6">
              <w:rPr>
                <w:sz w:val="23"/>
                <w:szCs w:val="23"/>
              </w:rPr>
              <w:t>Голо</w:t>
            </w:r>
            <w:r w:rsidR="00E04F85" w:rsidRPr="004333A6">
              <w:rPr>
                <w:sz w:val="23"/>
                <w:szCs w:val="23"/>
              </w:rPr>
              <w:t>вной офис:</w:t>
            </w:r>
            <w:r w:rsidRPr="004333A6">
              <w:rPr>
                <w:sz w:val="23"/>
                <w:szCs w:val="23"/>
              </w:rPr>
              <w:t xml:space="preserve"> г. Пятигорск, ул. </w:t>
            </w:r>
            <w:proofErr w:type="spellStart"/>
            <w:r w:rsidRPr="004333A6">
              <w:rPr>
                <w:sz w:val="23"/>
                <w:szCs w:val="23"/>
              </w:rPr>
              <w:t>Коста</w:t>
            </w:r>
            <w:proofErr w:type="spellEnd"/>
            <w:r w:rsidRPr="004333A6">
              <w:rPr>
                <w:sz w:val="23"/>
                <w:szCs w:val="23"/>
              </w:rPr>
              <w:t xml:space="preserve"> Хетагурова, 57</w:t>
            </w:r>
          </w:p>
          <w:p w:rsidR="00E95F66" w:rsidRPr="004333A6" w:rsidRDefault="003863D4" w:rsidP="009975C6">
            <w:pPr>
              <w:numPr>
                <w:ilvl w:val="0"/>
                <w:numId w:val="9"/>
              </w:numPr>
              <w:ind w:left="209" w:hanging="283"/>
              <w:jc w:val="both"/>
              <w:rPr>
                <w:sz w:val="23"/>
                <w:szCs w:val="23"/>
              </w:rPr>
            </w:pPr>
            <w:r w:rsidRPr="004333A6">
              <w:rPr>
                <w:sz w:val="23"/>
                <w:szCs w:val="23"/>
              </w:rPr>
              <w:t>Обособленное подразделение</w:t>
            </w:r>
            <w:r w:rsidR="00E04F85" w:rsidRPr="004333A6">
              <w:rPr>
                <w:sz w:val="23"/>
                <w:szCs w:val="23"/>
              </w:rPr>
              <w:t>:</w:t>
            </w:r>
            <w:r w:rsidRPr="004333A6">
              <w:rPr>
                <w:sz w:val="23"/>
                <w:szCs w:val="23"/>
              </w:rPr>
              <w:t xml:space="preserve"> </w:t>
            </w:r>
            <w:r w:rsidR="00E95F66" w:rsidRPr="004333A6">
              <w:rPr>
                <w:sz w:val="23"/>
                <w:szCs w:val="23"/>
              </w:rPr>
              <w:t>г. Кисловодск, ул. Желябова, 8А</w:t>
            </w:r>
          </w:p>
          <w:p w:rsidR="00E95F66" w:rsidRPr="004333A6" w:rsidRDefault="00E04F85" w:rsidP="009975C6">
            <w:pPr>
              <w:numPr>
                <w:ilvl w:val="0"/>
                <w:numId w:val="9"/>
              </w:numPr>
              <w:ind w:left="209" w:hanging="283"/>
              <w:jc w:val="both"/>
              <w:rPr>
                <w:sz w:val="23"/>
                <w:szCs w:val="23"/>
              </w:rPr>
            </w:pPr>
            <w:r w:rsidRPr="004333A6">
              <w:rPr>
                <w:sz w:val="23"/>
                <w:szCs w:val="23"/>
              </w:rPr>
              <w:t xml:space="preserve">Обособленное подразделение: </w:t>
            </w:r>
            <w:r w:rsidR="00E95F66" w:rsidRPr="004333A6">
              <w:rPr>
                <w:sz w:val="23"/>
                <w:szCs w:val="23"/>
              </w:rPr>
              <w:t>г. Ессентуки, ул. Никольская, 3</w:t>
            </w:r>
          </w:p>
          <w:p w:rsidR="0093025D" w:rsidRPr="004333A6" w:rsidRDefault="0093025D" w:rsidP="0093025D">
            <w:pPr>
              <w:numPr>
                <w:ilvl w:val="0"/>
                <w:numId w:val="9"/>
              </w:numPr>
              <w:ind w:left="318" w:hanging="318"/>
              <w:jc w:val="both"/>
              <w:rPr>
                <w:sz w:val="23"/>
                <w:szCs w:val="23"/>
              </w:rPr>
            </w:pPr>
            <w:r w:rsidRPr="004333A6">
              <w:rPr>
                <w:sz w:val="23"/>
                <w:szCs w:val="23"/>
              </w:rPr>
              <w:t>ТОРМ: г. Ессентуки, ул. Ленина, 3</w:t>
            </w:r>
          </w:p>
        </w:tc>
      </w:tr>
      <w:tr w:rsidR="003863D4" w:rsidRPr="004333A6" w:rsidTr="007C22AE">
        <w:tc>
          <w:tcPr>
            <w:tcW w:w="2835" w:type="dxa"/>
            <w:shd w:val="clear" w:color="auto" w:fill="auto"/>
          </w:tcPr>
          <w:p w:rsidR="00E15BC0" w:rsidRPr="004333A6" w:rsidRDefault="00E95F66" w:rsidP="009975C6">
            <w:pPr>
              <w:numPr>
                <w:ilvl w:val="0"/>
                <w:numId w:val="9"/>
              </w:numPr>
              <w:ind w:left="176" w:hanging="142"/>
              <w:jc w:val="both"/>
              <w:rPr>
                <w:sz w:val="23"/>
                <w:szCs w:val="23"/>
              </w:rPr>
            </w:pPr>
            <w:proofErr w:type="gramStart"/>
            <w:r w:rsidRPr="004333A6">
              <w:rPr>
                <w:sz w:val="23"/>
                <w:szCs w:val="23"/>
              </w:rPr>
              <w:t>Межрайонная</w:t>
            </w:r>
            <w:proofErr w:type="gramEnd"/>
            <w:r w:rsidRPr="004333A6">
              <w:rPr>
                <w:sz w:val="23"/>
                <w:szCs w:val="23"/>
              </w:rPr>
              <w:t xml:space="preserve"> ИФНС России № 12 по Ставропольскому краю</w:t>
            </w:r>
            <w:r w:rsidR="001E2628">
              <w:rPr>
                <w:sz w:val="23"/>
                <w:szCs w:val="23"/>
              </w:rPr>
              <w:t xml:space="preserve"> (код 2635)</w:t>
            </w:r>
          </w:p>
          <w:p w:rsidR="00E95F66" w:rsidRPr="004333A6" w:rsidRDefault="00E95F66" w:rsidP="009975C6">
            <w:pPr>
              <w:numPr>
                <w:ilvl w:val="0"/>
                <w:numId w:val="9"/>
              </w:numPr>
              <w:ind w:left="176" w:hanging="142"/>
              <w:jc w:val="both"/>
              <w:rPr>
                <w:sz w:val="23"/>
                <w:szCs w:val="23"/>
              </w:rPr>
            </w:pPr>
            <w:r w:rsidRPr="004333A6">
              <w:rPr>
                <w:sz w:val="23"/>
                <w:szCs w:val="23"/>
              </w:rPr>
              <w:t>ИФНС России по Ленинскому району г. Ставрополя</w:t>
            </w:r>
            <w:r w:rsidR="001E2628">
              <w:rPr>
                <w:sz w:val="23"/>
                <w:szCs w:val="23"/>
              </w:rPr>
              <w:t xml:space="preserve"> (код 2634)</w:t>
            </w:r>
          </w:p>
        </w:tc>
        <w:tc>
          <w:tcPr>
            <w:tcW w:w="2551" w:type="dxa"/>
            <w:shd w:val="clear" w:color="auto" w:fill="auto"/>
          </w:tcPr>
          <w:p w:rsidR="00E15BC0" w:rsidRPr="004333A6" w:rsidRDefault="00E95F66" w:rsidP="009975C6">
            <w:pPr>
              <w:jc w:val="both"/>
              <w:rPr>
                <w:sz w:val="23"/>
                <w:szCs w:val="23"/>
              </w:rPr>
            </w:pPr>
            <w:proofErr w:type="gramStart"/>
            <w:r w:rsidRPr="004333A6">
              <w:rPr>
                <w:sz w:val="23"/>
                <w:szCs w:val="23"/>
              </w:rPr>
              <w:t>Межрайонная</w:t>
            </w:r>
            <w:proofErr w:type="gramEnd"/>
            <w:r w:rsidRPr="004333A6">
              <w:rPr>
                <w:sz w:val="23"/>
                <w:szCs w:val="23"/>
              </w:rPr>
              <w:t xml:space="preserve"> ИФНС России № 12 по Ставропольскому краю</w:t>
            </w:r>
            <w:r w:rsidR="001E2628">
              <w:rPr>
                <w:sz w:val="23"/>
                <w:szCs w:val="23"/>
              </w:rPr>
              <w:t xml:space="preserve"> (код 2635)</w:t>
            </w:r>
          </w:p>
        </w:tc>
        <w:tc>
          <w:tcPr>
            <w:tcW w:w="5387" w:type="dxa"/>
            <w:shd w:val="clear" w:color="auto" w:fill="auto"/>
          </w:tcPr>
          <w:p w:rsidR="00E15BC0" w:rsidRPr="004333A6" w:rsidRDefault="00E04F85" w:rsidP="009975C6">
            <w:pPr>
              <w:numPr>
                <w:ilvl w:val="0"/>
                <w:numId w:val="10"/>
              </w:numPr>
              <w:ind w:left="175" w:hanging="175"/>
              <w:jc w:val="both"/>
              <w:rPr>
                <w:sz w:val="23"/>
                <w:szCs w:val="23"/>
              </w:rPr>
            </w:pPr>
            <w:r w:rsidRPr="004333A6">
              <w:rPr>
                <w:sz w:val="23"/>
                <w:szCs w:val="23"/>
              </w:rPr>
              <w:t>Головной офис:</w:t>
            </w:r>
            <w:r w:rsidR="00E95F66" w:rsidRPr="004333A6">
              <w:rPr>
                <w:sz w:val="23"/>
                <w:szCs w:val="23"/>
              </w:rPr>
              <w:t xml:space="preserve"> г. Ставрополь, ул.</w:t>
            </w:r>
            <w:r w:rsidR="00B625D9" w:rsidRPr="004333A6">
              <w:rPr>
                <w:sz w:val="23"/>
                <w:szCs w:val="23"/>
              </w:rPr>
              <w:t xml:space="preserve"> </w:t>
            </w:r>
            <w:r w:rsidR="00E95F66" w:rsidRPr="004333A6">
              <w:rPr>
                <w:sz w:val="23"/>
                <w:szCs w:val="23"/>
              </w:rPr>
              <w:t>Ленина, 415В</w:t>
            </w:r>
          </w:p>
          <w:p w:rsidR="00E95F66" w:rsidRPr="004333A6" w:rsidRDefault="00E04F85" w:rsidP="009975C6">
            <w:pPr>
              <w:numPr>
                <w:ilvl w:val="0"/>
                <w:numId w:val="10"/>
              </w:numPr>
              <w:ind w:left="175" w:hanging="175"/>
              <w:jc w:val="both"/>
              <w:rPr>
                <w:sz w:val="23"/>
                <w:szCs w:val="23"/>
              </w:rPr>
            </w:pPr>
            <w:r w:rsidRPr="004333A6">
              <w:rPr>
                <w:sz w:val="23"/>
                <w:szCs w:val="23"/>
              </w:rPr>
              <w:t xml:space="preserve">Обособленное подразделение:  </w:t>
            </w:r>
            <w:r w:rsidR="00E95F66" w:rsidRPr="004333A6">
              <w:rPr>
                <w:sz w:val="23"/>
                <w:szCs w:val="23"/>
              </w:rPr>
              <w:t xml:space="preserve">г. Ставрополь, ул. </w:t>
            </w:r>
            <w:proofErr w:type="spellStart"/>
            <w:r w:rsidR="00E95F66" w:rsidRPr="004333A6">
              <w:rPr>
                <w:sz w:val="23"/>
                <w:szCs w:val="23"/>
              </w:rPr>
              <w:t>Шпаковская</w:t>
            </w:r>
            <w:proofErr w:type="spellEnd"/>
            <w:r w:rsidR="00E95F66" w:rsidRPr="004333A6">
              <w:rPr>
                <w:sz w:val="23"/>
                <w:szCs w:val="23"/>
              </w:rPr>
              <w:t>, 72А</w:t>
            </w:r>
          </w:p>
        </w:tc>
      </w:tr>
      <w:tr w:rsidR="00E95F66" w:rsidRPr="004333A6" w:rsidTr="007C22AE">
        <w:trPr>
          <w:trHeight w:val="2934"/>
        </w:trPr>
        <w:tc>
          <w:tcPr>
            <w:tcW w:w="2835" w:type="dxa"/>
            <w:shd w:val="clear" w:color="auto" w:fill="auto"/>
          </w:tcPr>
          <w:p w:rsidR="00E95F66" w:rsidRPr="004333A6" w:rsidRDefault="00173DCB" w:rsidP="009975C6">
            <w:pPr>
              <w:numPr>
                <w:ilvl w:val="0"/>
                <w:numId w:val="10"/>
              </w:numPr>
              <w:ind w:left="176" w:hanging="142"/>
              <w:jc w:val="both"/>
              <w:rPr>
                <w:sz w:val="23"/>
                <w:szCs w:val="23"/>
              </w:rPr>
            </w:pPr>
            <w:proofErr w:type="gramStart"/>
            <w:r w:rsidRPr="004333A6">
              <w:rPr>
                <w:sz w:val="23"/>
                <w:szCs w:val="23"/>
              </w:rPr>
              <w:t>Межрайонная</w:t>
            </w:r>
            <w:proofErr w:type="gramEnd"/>
            <w:r w:rsidRPr="004333A6">
              <w:rPr>
                <w:sz w:val="23"/>
                <w:szCs w:val="23"/>
              </w:rPr>
              <w:t xml:space="preserve"> ИФНС России № 5 по Ставропольскому краю</w:t>
            </w:r>
            <w:r w:rsidR="001E2628">
              <w:rPr>
                <w:sz w:val="23"/>
                <w:szCs w:val="23"/>
              </w:rPr>
              <w:t xml:space="preserve"> (код 2645)</w:t>
            </w:r>
          </w:p>
          <w:p w:rsidR="00173DCB" w:rsidRPr="004333A6" w:rsidRDefault="00173DCB" w:rsidP="009975C6">
            <w:pPr>
              <w:numPr>
                <w:ilvl w:val="0"/>
                <w:numId w:val="10"/>
              </w:numPr>
              <w:ind w:left="176" w:hanging="142"/>
              <w:jc w:val="both"/>
              <w:rPr>
                <w:sz w:val="23"/>
                <w:szCs w:val="23"/>
              </w:rPr>
            </w:pPr>
            <w:proofErr w:type="gramStart"/>
            <w:r w:rsidRPr="004333A6">
              <w:rPr>
                <w:sz w:val="23"/>
                <w:szCs w:val="23"/>
              </w:rPr>
              <w:t>Межрайонная</w:t>
            </w:r>
            <w:proofErr w:type="gramEnd"/>
            <w:r w:rsidRPr="004333A6">
              <w:rPr>
                <w:sz w:val="23"/>
                <w:szCs w:val="23"/>
              </w:rPr>
              <w:t xml:space="preserve"> ИФНС России № 3 по Ставропольскому краю</w:t>
            </w:r>
            <w:r w:rsidR="001E2628">
              <w:rPr>
                <w:sz w:val="23"/>
                <w:szCs w:val="23"/>
              </w:rPr>
              <w:t xml:space="preserve"> (код 2643)</w:t>
            </w:r>
          </w:p>
          <w:p w:rsidR="00173DCB" w:rsidRPr="004333A6" w:rsidRDefault="00173DCB" w:rsidP="009975C6">
            <w:pPr>
              <w:numPr>
                <w:ilvl w:val="0"/>
                <w:numId w:val="10"/>
              </w:numPr>
              <w:ind w:left="176" w:hanging="142"/>
              <w:jc w:val="both"/>
              <w:rPr>
                <w:sz w:val="23"/>
                <w:szCs w:val="23"/>
              </w:rPr>
            </w:pPr>
            <w:proofErr w:type="gramStart"/>
            <w:r w:rsidRPr="004333A6">
              <w:rPr>
                <w:sz w:val="23"/>
                <w:szCs w:val="23"/>
              </w:rPr>
              <w:t>Межрайонная</w:t>
            </w:r>
            <w:proofErr w:type="gramEnd"/>
            <w:r w:rsidRPr="004333A6">
              <w:rPr>
                <w:sz w:val="23"/>
                <w:szCs w:val="23"/>
              </w:rPr>
              <w:t xml:space="preserve"> ИФНС России № 4 по Ставропольскому краю</w:t>
            </w:r>
            <w:r w:rsidR="001E2628">
              <w:rPr>
                <w:sz w:val="23"/>
                <w:szCs w:val="23"/>
              </w:rPr>
              <w:t xml:space="preserve"> (код 2644)</w:t>
            </w:r>
          </w:p>
        </w:tc>
        <w:tc>
          <w:tcPr>
            <w:tcW w:w="2551" w:type="dxa"/>
            <w:shd w:val="clear" w:color="auto" w:fill="auto"/>
          </w:tcPr>
          <w:p w:rsidR="00E95F66" w:rsidRPr="004333A6" w:rsidRDefault="00B625D9" w:rsidP="009975C6">
            <w:pPr>
              <w:jc w:val="both"/>
              <w:rPr>
                <w:sz w:val="23"/>
                <w:szCs w:val="23"/>
              </w:rPr>
            </w:pPr>
            <w:proofErr w:type="gramStart"/>
            <w:r w:rsidRPr="004333A6">
              <w:rPr>
                <w:sz w:val="23"/>
                <w:szCs w:val="23"/>
              </w:rPr>
              <w:t>Межрайонная</w:t>
            </w:r>
            <w:proofErr w:type="gramEnd"/>
            <w:r w:rsidRPr="004333A6">
              <w:rPr>
                <w:sz w:val="23"/>
                <w:szCs w:val="23"/>
              </w:rPr>
              <w:t xml:space="preserve"> ИФНС России № 5 по Ставропольскому краю</w:t>
            </w:r>
            <w:r w:rsidR="001E2628">
              <w:rPr>
                <w:sz w:val="23"/>
                <w:szCs w:val="23"/>
              </w:rPr>
              <w:t xml:space="preserve"> (код 2645)</w:t>
            </w:r>
          </w:p>
        </w:tc>
        <w:tc>
          <w:tcPr>
            <w:tcW w:w="5387" w:type="dxa"/>
            <w:shd w:val="clear" w:color="auto" w:fill="auto"/>
          </w:tcPr>
          <w:p w:rsidR="00E95F66" w:rsidRPr="004333A6" w:rsidRDefault="00E96ABB" w:rsidP="009975C6">
            <w:pPr>
              <w:numPr>
                <w:ilvl w:val="0"/>
                <w:numId w:val="11"/>
              </w:numPr>
              <w:ind w:left="175" w:hanging="141"/>
              <w:jc w:val="both"/>
              <w:rPr>
                <w:sz w:val="23"/>
                <w:szCs w:val="23"/>
              </w:rPr>
            </w:pPr>
            <w:r w:rsidRPr="004333A6">
              <w:rPr>
                <w:sz w:val="23"/>
                <w:szCs w:val="23"/>
              </w:rPr>
              <w:t xml:space="preserve"> </w:t>
            </w:r>
            <w:r w:rsidR="00B625D9" w:rsidRPr="004333A6">
              <w:rPr>
                <w:sz w:val="23"/>
                <w:szCs w:val="23"/>
              </w:rPr>
              <w:t>Головной офис</w:t>
            </w:r>
            <w:r w:rsidR="00E04F85" w:rsidRPr="004333A6">
              <w:rPr>
                <w:sz w:val="23"/>
                <w:szCs w:val="23"/>
              </w:rPr>
              <w:t>:</w:t>
            </w:r>
            <w:r w:rsidR="00B625D9" w:rsidRPr="004333A6">
              <w:rPr>
                <w:sz w:val="23"/>
                <w:szCs w:val="23"/>
              </w:rPr>
              <w:t xml:space="preserve"> г. Михайловск, ул. Ленина, 156А</w:t>
            </w:r>
          </w:p>
          <w:p w:rsidR="00B625D9" w:rsidRPr="004333A6" w:rsidRDefault="00E04F85" w:rsidP="009975C6">
            <w:pPr>
              <w:numPr>
                <w:ilvl w:val="0"/>
                <w:numId w:val="11"/>
              </w:numPr>
              <w:ind w:left="175" w:hanging="141"/>
              <w:jc w:val="both"/>
              <w:rPr>
                <w:sz w:val="23"/>
                <w:szCs w:val="23"/>
              </w:rPr>
            </w:pPr>
            <w:r w:rsidRPr="004333A6">
              <w:rPr>
                <w:sz w:val="23"/>
                <w:szCs w:val="23"/>
              </w:rPr>
              <w:t xml:space="preserve"> Обособленное подразделение: </w:t>
            </w:r>
            <w:r w:rsidR="00B625D9" w:rsidRPr="004333A6">
              <w:rPr>
                <w:sz w:val="23"/>
                <w:szCs w:val="23"/>
              </w:rPr>
              <w:t xml:space="preserve">г. Ипатово, ул. </w:t>
            </w:r>
            <w:proofErr w:type="gramStart"/>
            <w:r w:rsidR="00B625D9" w:rsidRPr="004333A6">
              <w:rPr>
                <w:sz w:val="23"/>
                <w:szCs w:val="23"/>
              </w:rPr>
              <w:t>Московская</w:t>
            </w:r>
            <w:proofErr w:type="gramEnd"/>
            <w:r w:rsidR="00B625D9" w:rsidRPr="004333A6">
              <w:rPr>
                <w:sz w:val="23"/>
                <w:szCs w:val="23"/>
              </w:rPr>
              <w:t>, 12</w:t>
            </w:r>
          </w:p>
          <w:p w:rsidR="00B625D9" w:rsidRPr="004333A6" w:rsidRDefault="00E96ABB" w:rsidP="007C22AE">
            <w:pPr>
              <w:numPr>
                <w:ilvl w:val="0"/>
                <w:numId w:val="11"/>
              </w:numPr>
              <w:ind w:left="175" w:hanging="141"/>
              <w:rPr>
                <w:sz w:val="23"/>
                <w:szCs w:val="23"/>
              </w:rPr>
            </w:pPr>
            <w:r w:rsidRPr="004333A6">
              <w:rPr>
                <w:sz w:val="23"/>
                <w:szCs w:val="23"/>
              </w:rPr>
              <w:t xml:space="preserve"> </w:t>
            </w:r>
            <w:r w:rsidR="00E04F85" w:rsidRPr="004333A6">
              <w:rPr>
                <w:sz w:val="23"/>
                <w:szCs w:val="23"/>
              </w:rPr>
              <w:t>Обособленное подразделение:</w:t>
            </w:r>
            <w:r w:rsidR="007C22AE" w:rsidRPr="004333A6">
              <w:rPr>
                <w:sz w:val="23"/>
                <w:szCs w:val="23"/>
              </w:rPr>
              <w:br/>
            </w:r>
            <w:r w:rsidR="00E04F85" w:rsidRPr="004333A6">
              <w:rPr>
                <w:sz w:val="23"/>
                <w:szCs w:val="23"/>
              </w:rPr>
              <w:t xml:space="preserve"> </w:t>
            </w:r>
            <w:r w:rsidR="00B625D9" w:rsidRPr="004333A6">
              <w:rPr>
                <w:sz w:val="23"/>
                <w:szCs w:val="23"/>
              </w:rPr>
              <w:t>г. Новоалександровск, ул. Гагарина, 317</w:t>
            </w:r>
          </w:p>
          <w:p w:rsidR="00E96ABB" w:rsidRPr="004333A6" w:rsidRDefault="00E96ABB" w:rsidP="00E96ABB">
            <w:pPr>
              <w:numPr>
                <w:ilvl w:val="0"/>
                <w:numId w:val="11"/>
              </w:numPr>
              <w:ind w:left="175" w:hanging="141"/>
              <w:jc w:val="both"/>
              <w:rPr>
                <w:sz w:val="23"/>
                <w:szCs w:val="23"/>
              </w:rPr>
            </w:pPr>
            <w:r w:rsidRPr="004333A6">
              <w:rPr>
                <w:sz w:val="23"/>
                <w:szCs w:val="23"/>
              </w:rPr>
              <w:t xml:space="preserve"> ТОРМ: </w:t>
            </w:r>
            <w:proofErr w:type="gramStart"/>
            <w:r w:rsidRPr="004333A6">
              <w:rPr>
                <w:sz w:val="23"/>
                <w:szCs w:val="23"/>
              </w:rPr>
              <w:t>с</w:t>
            </w:r>
            <w:proofErr w:type="gramEnd"/>
            <w:r w:rsidRPr="004333A6">
              <w:rPr>
                <w:sz w:val="23"/>
                <w:szCs w:val="23"/>
              </w:rPr>
              <w:t>. Грачёвка, ул. Ставропольская, 44</w:t>
            </w:r>
          </w:p>
          <w:p w:rsidR="00E96ABB" w:rsidRPr="004333A6" w:rsidRDefault="00E96ABB" w:rsidP="00E96ABB">
            <w:pPr>
              <w:numPr>
                <w:ilvl w:val="0"/>
                <w:numId w:val="11"/>
              </w:numPr>
              <w:ind w:left="175" w:hanging="141"/>
              <w:jc w:val="both"/>
              <w:rPr>
                <w:sz w:val="23"/>
                <w:szCs w:val="23"/>
              </w:rPr>
            </w:pPr>
            <w:r w:rsidRPr="004333A6">
              <w:rPr>
                <w:sz w:val="23"/>
                <w:szCs w:val="23"/>
              </w:rPr>
              <w:t xml:space="preserve"> ТОРМ: с. </w:t>
            </w:r>
            <w:proofErr w:type="gramStart"/>
            <w:r w:rsidRPr="004333A6">
              <w:rPr>
                <w:sz w:val="23"/>
                <w:szCs w:val="23"/>
              </w:rPr>
              <w:t>Донское</w:t>
            </w:r>
            <w:proofErr w:type="gramEnd"/>
            <w:r w:rsidRPr="004333A6">
              <w:rPr>
                <w:sz w:val="23"/>
                <w:szCs w:val="23"/>
              </w:rPr>
              <w:t>, ул. 19 Съезда ВЛКСМ, 3</w:t>
            </w:r>
          </w:p>
          <w:p w:rsidR="00E96ABB" w:rsidRPr="004333A6" w:rsidRDefault="00B228F7" w:rsidP="00E96ABB">
            <w:pPr>
              <w:numPr>
                <w:ilvl w:val="0"/>
                <w:numId w:val="11"/>
              </w:numPr>
              <w:ind w:left="175" w:hanging="141"/>
              <w:jc w:val="both"/>
              <w:rPr>
                <w:sz w:val="23"/>
                <w:szCs w:val="23"/>
              </w:rPr>
            </w:pPr>
            <w:r w:rsidRPr="004333A6">
              <w:rPr>
                <w:sz w:val="23"/>
                <w:szCs w:val="23"/>
              </w:rPr>
              <w:t xml:space="preserve"> ТОРМ: с. Дивное, ул. Советская, 39</w:t>
            </w:r>
          </w:p>
          <w:p w:rsidR="00B228F7" w:rsidRPr="004333A6" w:rsidRDefault="00B228F7" w:rsidP="00E96ABB">
            <w:pPr>
              <w:numPr>
                <w:ilvl w:val="0"/>
                <w:numId w:val="11"/>
              </w:numPr>
              <w:ind w:left="175" w:hanging="141"/>
              <w:jc w:val="both"/>
              <w:rPr>
                <w:sz w:val="23"/>
                <w:szCs w:val="23"/>
              </w:rPr>
            </w:pPr>
            <w:r w:rsidRPr="004333A6">
              <w:rPr>
                <w:sz w:val="23"/>
                <w:szCs w:val="23"/>
              </w:rPr>
              <w:t xml:space="preserve"> ТОРМ: г. Светлоград, ул. </w:t>
            </w:r>
            <w:proofErr w:type="gramStart"/>
            <w:r w:rsidRPr="004333A6">
              <w:rPr>
                <w:sz w:val="23"/>
                <w:szCs w:val="23"/>
              </w:rPr>
              <w:t>Комсомольская</w:t>
            </w:r>
            <w:proofErr w:type="gramEnd"/>
            <w:r w:rsidRPr="004333A6">
              <w:rPr>
                <w:sz w:val="23"/>
                <w:szCs w:val="23"/>
              </w:rPr>
              <w:t>, 9</w:t>
            </w:r>
          </w:p>
          <w:p w:rsidR="00B65063" w:rsidRPr="004333A6" w:rsidRDefault="00B65063" w:rsidP="00E96ABB">
            <w:pPr>
              <w:numPr>
                <w:ilvl w:val="0"/>
                <w:numId w:val="11"/>
              </w:numPr>
              <w:ind w:left="175" w:hanging="141"/>
              <w:jc w:val="both"/>
              <w:rPr>
                <w:sz w:val="23"/>
                <w:szCs w:val="23"/>
              </w:rPr>
            </w:pPr>
            <w:r w:rsidRPr="004333A6">
              <w:rPr>
                <w:sz w:val="23"/>
                <w:szCs w:val="23"/>
              </w:rPr>
              <w:t xml:space="preserve"> ТОРМ: г. Изобильный, ул. Пролетарская, 49</w:t>
            </w:r>
          </w:p>
          <w:p w:rsidR="00B65063" w:rsidRPr="004333A6" w:rsidRDefault="00B65063" w:rsidP="00E96ABB">
            <w:pPr>
              <w:numPr>
                <w:ilvl w:val="0"/>
                <w:numId w:val="11"/>
              </w:numPr>
              <w:ind w:left="175" w:hanging="141"/>
              <w:jc w:val="both"/>
              <w:rPr>
                <w:sz w:val="23"/>
                <w:szCs w:val="23"/>
              </w:rPr>
            </w:pPr>
            <w:r w:rsidRPr="004333A6">
              <w:rPr>
                <w:sz w:val="23"/>
                <w:szCs w:val="23"/>
              </w:rPr>
              <w:t xml:space="preserve"> ТОРМ: с. </w:t>
            </w:r>
            <w:proofErr w:type="gramStart"/>
            <w:r w:rsidRPr="004333A6">
              <w:rPr>
                <w:sz w:val="23"/>
                <w:szCs w:val="23"/>
              </w:rPr>
              <w:t>Красногвардейское</w:t>
            </w:r>
            <w:proofErr w:type="gramEnd"/>
            <w:r w:rsidRPr="004333A6">
              <w:rPr>
                <w:sz w:val="23"/>
                <w:szCs w:val="23"/>
              </w:rPr>
              <w:t>, ул. Орджоникидзе, 1</w:t>
            </w:r>
          </w:p>
        </w:tc>
      </w:tr>
      <w:tr w:rsidR="00E95F66" w:rsidRPr="004333A6" w:rsidTr="007C22AE">
        <w:tc>
          <w:tcPr>
            <w:tcW w:w="2835" w:type="dxa"/>
            <w:shd w:val="clear" w:color="auto" w:fill="auto"/>
          </w:tcPr>
          <w:p w:rsidR="00E95F66" w:rsidRPr="004333A6" w:rsidRDefault="00437DC1" w:rsidP="009975C6">
            <w:pPr>
              <w:numPr>
                <w:ilvl w:val="0"/>
                <w:numId w:val="11"/>
              </w:numPr>
              <w:ind w:left="176" w:hanging="176"/>
              <w:jc w:val="both"/>
              <w:rPr>
                <w:sz w:val="23"/>
                <w:szCs w:val="23"/>
              </w:rPr>
            </w:pPr>
            <w:proofErr w:type="gramStart"/>
            <w:r w:rsidRPr="004333A6">
              <w:rPr>
                <w:sz w:val="23"/>
                <w:szCs w:val="23"/>
              </w:rPr>
              <w:t>Межрайонная</w:t>
            </w:r>
            <w:proofErr w:type="gramEnd"/>
            <w:r w:rsidRPr="004333A6">
              <w:rPr>
                <w:sz w:val="23"/>
                <w:szCs w:val="23"/>
              </w:rPr>
              <w:t xml:space="preserve"> ИФНС России № 6 по Ставропольскому краю</w:t>
            </w:r>
            <w:r w:rsidR="001E2628">
              <w:rPr>
                <w:sz w:val="23"/>
                <w:szCs w:val="23"/>
              </w:rPr>
              <w:t xml:space="preserve"> (код 2646)</w:t>
            </w:r>
          </w:p>
          <w:p w:rsidR="00437DC1" w:rsidRPr="004333A6" w:rsidRDefault="00437DC1" w:rsidP="009975C6">
            <w:pPr>
              <w:numPr>
                <w:ilvl w:val="0"/>
                <w:numId w:val="11"/>
              </w:numPr>
              <w:ind w:left="176" w:hanging="176"/>
              <w:jc w:val="both"/>
              <w:rPr>
                <w:sz w:val="23"/>
                <w:szCs w:val="23"/>
              </w:rPr>
            </w:pPr>
            <w:proofErr w:type="gramStart"/>
            <w:r w:rsidRPr="004333A6">
              <w:rPr>
                <w:sz w:val="23"/>
                <w:szCs w:val="23"/>
              </w:rPr>
              <w:t>Межрайонная</w:t>
            </w:r>
            <w:proofErr w:type="gramEnd"/>
            <w:r w:rsidRPr="004333A6">
              <w:rPr>
                <w:sz w:val="23"/>
                <w:szCs w:val="23"/>
              </w:rPr>
              <w:t xml:space="preserve"> ИФНС России № 1 по Ставропольскому краю</w:t>
            </w:r>
            <w:r w:rsidR="001E2628">
              <w:rPr>
                <w:sz w:val="23"/>
                <w:szCs w:val="23"/>
              </w:rPr>
              <w:t xml:space="preserve"> (код 2641)</w:t>
            </w:r>
            <w:r w:rsidRPr="004333A6">
              <w:rPr>
                <w:sz w:val="23"/>
                <w:szCs w:val="23"/>
              </w:rPr>
              <w:t xml:space="preserve"> </w:t>
            </w:r>
          </w:p>
        </w:tc>
        <w:tc>
          <w:tcPr>
            <w:tcW w:w="2551" w:type="dxa"/>
            <w:shd w:val="clear" w:color="auto" w:fill="auto"/>
          </w:tcPr>
          <w:p w:rsidR="00E95F66" w:rsidRPr="004333A6" w:rsidRDefault="00437DC1" w:rsidP="009975C6">
            <w:pPr>
              <w:jc w:val="both"/>
              <w:rPr>
                <w:sz w:val="23"/>
                <w:szCs w:val="23"/>
              </w:rPr>
            </w:pPr>
            <w:proofErr w:type="gramStart"/>
            <w:r w:rsidRPr="004333A6">
              <w:rPr>
                <w:sz w:val="23"/>
                <w:szCs w:val="23"/>
              </w:rPr>
              <w:t>М</w:t>
            </w:r>
            <w:r w:rsidR="002F6906" w:rsidRPr="004333A6">
              <w:rPr>
                <w:sz w:val="23"/>
                <w:szCs w:val="23"/>
              </w:rPr>
              <w:t>ежрайонная</w:t>
            </w:r>
            <w:proofErr w:type="gramEnd"/>
            <w:r w:rsidR="002F6906" w:rsidRPr="004333A6">
              <w:rPr>
                <w:sz w:val="23"/>
                <w:szCs w:val="23"/>
              </w:rPr>
              <w:t xml:space="preserve"> ИФНС России № 6 по Ставропольскому краю</w:t>
            </w:r>
            <w:r w:rsidR="001E2628">
              <w:rPr>
                <w:sz w:val="23"/>
                <w:szCs w:val="23"/>
              </w:rPr>
              <w:t xml:space="preserve"> (код 2646)</w:t>
            </w:r>
          </w:p>
        </w:tc>
        <w:tc>
          <w:tcPr>
            <w:tcW w:w="5387" w:type="dxa"/>
            <w:shd w:val="clear" w:color="auto" w:fill="auto"/>
          </w:tcPr>
          <w:p w:rsidR="00E95F66" w:rsidRPr="004333A6" w:rsidRDefault="002F6906" w:rsidP="009975C6">
            <w:pPr>
              <w:numPr>
                <w:ilvl w:val="0"/>
                <w:numId w:val="12"/>
              </w:numPr>
              <w:ind w:left="175" w:hanging="175"/>
              <w:jc w:val="both"/>
              <w:rPr>
                <w:sz w:val="23"/>
                <w:szCs w:val="23"/>
              </w:rPr>
            </w:pPr>
            <w:r w:rsidRPr="004333A6">
              <w:rPr>
                <w:sz w:val="23"/>
                <w:szCs w:val="23"/>
              </w:rPr>
              <w:t>Головной офис</w:t>
            </w:r>
            <w:r w:rsidR="00E04F85" w:rsidRPr="004333A6">
              <w:rPr>
                <w:sz w:val="23"/>
                <w:szCs w:val="23"/>
              </w:rPr>
              <w:t>:</w:t>
            </w:r>
            <w:r w:rsidRPr="004333A6">
              <w:rPr>
                <w:sz w:val="23"/>
                <w:szCs w:val="23"/>
              </w:rPr>
              <w:t xml:space="preserve"> г. Буденновск, ул. </w:t>
            </w:r>
            <w:proofErr w:type="spellStart"/>
            <w:r w:rsidRPr="004333A6">
              <w:rPr>
                <w:sz w:val="23"/>
                <w:szCs w:val="23"/>
              </w:rPr>
              <w:t>Л.Толстого</w:t>
            </w:r>
            <w:proofErr w:type="spellEnd"/>
            <w:r w:rsidRPr="004333A6">
              <w:rPr>
                <w:sz w:val="23"/>
                <w:szCs w:val="23"/>
              </w:rPr>
              <w:t>, 138</w:t>
            </w:r>
          </w:p>
          <w:p w:rsidR="002F6906" w:rsidRPr="004333A6" w:rsidRDefault="00E04F85" w:rsidP="009975C6">
            <w:pPr>
              <w:numPr>
                <w:ilvl w:val="0"/>
                <w:numId w:val="12"/>
              </w:numPr>
              <w:ind w:left="175" w:hanging="175"/>
              <w:jc w:val="both"/>
              <w:rPr>
                <w:sz w:val="23"/>
                <w:szCs w:val="23"/>
              </w:rPr>
            </w:pPr>
            <w:r w:rsidRPr="004333A6">
              <w:rPr>
                <w:sz w:val="23"/>
                <w:szCs w:val="23"/>
              </w:rPr>
              <w:t xml:space="preserve">Обособленное подразделение: </w:t>
            </w:r>
            <w:r w:rsidR="002F6906" w:rsidRPr="004333A6">
              <w:rPr>
                <w:sz w:val="23"/>
                <w:szCs w:val="23"/>
              </w:rPr>
              <w:t xml:space="preserve">г. </w:t>
            </w:r>
            <w:proofErr w:type="spellStart"/>
            <w:r w:rsidR="002F6906" w:rsidRPr="004333A6">
              <w:rPr>
                <w:sz w:val="23"/>
                <w:szCs w:val="23"/>
              </w:rPr>
              <w:t>Новопавловск</w:t>
            </w:r>
            <w:proofErr w:type="spellEnd"/>
            <w:r w:rsidR="002F6906" w:rsidRPr="004333A6">
              <w:rPr>
                <w:sz w:val="23"/>
                <w:szCs w:val="23"/>
              </w:rPr>
              <w:t xml:space="preserve">, </w:t>
            </w:r>
            <w:r w:rsidR="007C22AE" w:rsidRPr="004333A6">
              <w:rPr>
                <w:sz w:val="23"/>
                <w:szCs w:val="23"/>
              </w:rPr>
              <w:br/>
            </w:r>
            <w:r w:rsidR="002F6906" w:rsidRPr="004333A6">
              <w:rPr>
                <w:sz w:val="23"/>
                <w:szCs w:val="23"/>
              </w:rPr>
              <w:t>пл. Ленина</w:t>
            </w:r>
          </w:p>
          <w:p w:rsidR="004E4599" w:rsidRPr="004333A6" w:rsidRDefault="004E4599" w:rsidP="009975C6">
            <w:pPr>
              <w:numPr>
                <w:ilvl w:val="0"/>
                <w:numId w:val="12"/>
              </w:numPr>
              <w:ind w:left="175" w:hanging="175"/>
              <w:jc w:val="both"/>
              <w:rPr>
                <w:sz w:val="23"/>
                <w:szCs w:val="23"/>
              </w:rPr>
            </w:pPr>
            <w:r w:rsidRPr="004333A6">
              <w:rPr>
                <w:sz w:val="23"/>
                <w:szCs w:val="23"/>
              </w:rPr>
              <w:t>ТОРМ: с. Арзгир, ул. Матросова, 35</w:t>
            </w:r>
          </w:p>
          <w:p w:rsidR="004E4599" w:rsidRPr="004333A6" w:rsidRDefault="004E4599" w:rsidP="009975C6">
            <w:pPr>
              <w:numPr>
                <w:ilvl w:val="0"/>
                <w:numId w:val="12"/>
              </w:numPr>
              <w:ind w:left="175" w:hanging="175"/>
              <w:jc w:val="both"/>
              <w:rPr>
                <w:sz w:val="23"/>
                <w:szCs w:val="23"/>
              </w:rPr>
            </w:pPr>
            <w:r w:rsidRPr="004333A6">
              <w:rPr>
                <w:sz w:val="23"/>
                <w:szCs w:val="23"/>
              </w:rPr>
              <w:t xml:space="preserve">ТОРМ: г. </w:t>
            </w:r>
            <w:proofErr w:type="gramStart"/>
            <w:r w:rsidRPr="004333A6">
              <w:rPr>
                <w:sz w:val="23"/>
                <w:szCs w:val="23"/>
              </w:rPr>
              <w:t>Благодарный</w:t>
            </w:r>
            <w:proofErr w:type="gramEnd"/>
            <w:r w:rsidRPr="004333A6">
              <w:rPr>
                <w:sz w:val="23"/>
                <w:szCs w:val="23"/>
              </w:rPr>
              <w:t>, пер. Кочубея, д.5</w:t>
            </w:r>
          </w:p>
          <w:p w:rsidR="004E4599" w:rsidRPr="004333A6" w:rsidRDefault="00F601B7" w:rsidP="009975C6">
            <w:pPr>
              <w:numPr>
                <w:ilvl w:val="0"/>
                <w:numId w:val="12"/>
              </w:numPr>
              <w:ind w:left="175" w:hanging="175"/>
              <w:jc w:val="both"/>
              <w:rPr>
                <w:sz w:val="23"/>
                <w:szCs w:val="23"/>
              </w:rPr>
            </w:pPr>
            <w:r w:rsidRPr="004333A6">
              <w:rPr>
                <w:sz w:val="23"/>
                <w:szCs w:val="23"/>
              </w:rPr>
              <w:t>ТОРМ: с. Левокумское, ул. </w:t>
            </w:r>
            <w:proofErr w:type="gramStart"/>
            <w:r w:rsidRPr="004333A6">
              <w:rPr>
                <w:sz w:val="23"/>
                <w:szCs w:val="23"/>
              </w:rPr>
              <w:t>Комсомольская</w:t>
            </w:r>
            <w:proofErr w:type="gramEnd"/>
            <w:r w:rsidRPr="004333A6">
              <w:rPr>
                <w:sz w:val="23"/>
                <w:szCs w:val="23"/>
              </w:rPr>
              <w:t>, 70</w:t>
            </w:r>
          </w:p>
          <w:p w:rsidR="00F601B7" w:rsidRPr="004333A6" w:rsidRDefault="00F601B7" w:rsidP="009975C6">
            <w:pPr>
              <w:numPr>
                <w:ilvl w:val="0"/>
                <w:numId w:val="12"/>
              </w:numPr>
              <w:ind w:left="175" w:hanging="175"/>
              <w:jc w:val="both"/>
              <w:rPr>
                <w:sz w:val="23"/>
                <w:szCs w:val="23"/>
              </w:rPr>
            </w:pPr>
            <w:r w:rsidRPr="004333A6">
              <w:rPr>
                <w:sz w:val="23"/>
                <w:szCs w:val="23"/>
              </w:rPr>
              <w:t>ТОРМ: г. Нефтекумск, ул. </w:t>
            </w:r>
            <w:proofErr w:type="gramStart"/>
            <w:r w:rsidRPr="004333A6">
              <w:rPr>
                <w:sz w:val="23"/>
                <w:szCs w:val="23"/>
              </w:rPr>
              <w:t>Советская</w:t>
            </w:r>
            <w:proofErr w:type="gramEnd"/>
            <w:r w:rsidRPr="004333A6">
              <w:rPr>
                <w:sz w:val="23"/>
                <w:szCs w:val="23"/>
              </w:rPr>
              <w:t>, 11а</w:t>
            </w:r>
          </w:p>
          <w:p w:rsidR="00F601B7" w:rsidRPr="004333A6" w:rsidRDefault="00F601B7" w:rsidP="009975C6">
            <w:pPr>
              <w:numPr>
                <w:ilvl w:val="0"/>
                <w:numId w:val="12"/>
              </w:numPr>
              <w:ind w:left="175" w:hanging="175"/>
              <w:jc w:val="both"/>
              <w:rPr>
                <w:sz w:val="23"/>
                <w:szCs w:val="23"/>
              </w:rPr>
            </w:pPr>
            <w:r w:rsidRPr="004333A6">
              <w:rPr>
                <w:sz w:val="23"/>
                <w:szCs w:val="23"/>
              </w:rPr>
              <w:t xml:space="preserve">ТОРМ: с. Новоселицкое, ул. </w:t>
            </w:r>
            <w:proofErr w:type="spellStart"/>
            <w:r w:rsidRPr="004333A6">
              <w:rPr>
                <w:sz w:val="23"/>
                <w:szCs w:val="23"/>
              </w:rPr>
              <w:t>Новоселицкая</w:t>
            </w:r>
            <w:proofErr w:type="spellEnd"/>
            <w:r w:rsidRPr="004333A6">
              <w:rPr>
                <w:sz w:val="23"/>
                <w:szCs w:val="23"/>
              </w:rPr>
              <w:t>, д.206</w:t>
            </w:r>
          </w:p>
          <w:p w:rsidR="00F601B7" w:rsidRPr="004333A6" w:rsidRDefault="00F601B7" w:rsidP="009975C6">
            <w:pPr>
              <w:numPr>
                <w:ilvl w:val="0"/>
                <w:numId w:val="12"/>
              </w:numPr>
              <w:ind w:left="175" w:hanging="175"/>
              <w:jc w:val="both"/>
              <w:rPr>
                <w:sz w:val="23"/>
                <w:szCs w:val="23"/>
              </w:rPr>
            </w:pPr>
            <w:proofErr w:type="gramStart"/>
            <w:r w:rsidRPr="004333A6">
              <w:rPr>
                <w:sz w:val="23"/>
                <w:szCs w:val="23"/>
              </w:rPr>
              <w:t>ТОРМ: с. Летняя Ставка, ул. Советская, д. 120</w:t>
            </w:r>
            <w:proofErr w:type="gramEnd"/>
          </w:p>
          <w:p w:rsidR="00717986" w:rsidRPr="004333A6" w:rsidRDefault="00717986" w:rsidP="009975C6">
            <w:pPr>
              <w:numPr>
                <w:ilvl w:val="0"/>
                <w:numId w:val="12"/>
              </w:numPr>
              <w:ind w:left="175" w:hanging="175"/>
              <w:jc w:val="both"/>
              <w:rPr>
                <w:sz w:val="23"/>
                <w:szCs w:val="23"/>
              </w:rPr>
            </w:pPr>
            <w:r w:rsidRPr="004333A6">
              <w:rPr>
                <w:sz w:val="23"/>
                <w:szCs w:val="23"/>
              </w:rPr>
              <w:t xml:space="preserve">ТОРМ: </w:t>
            </w:r>
            <w:proofErr w:type="spellStart"/>
            <w:r w:rsidRPr="004333A6">
              <w:rPr>
                <w:sz w:val="23"/>
                <w:szCs w:val="23"/>
              </w:rPr>
              <w:t>ст</w:t>
            </w:r>
            <w:proofErr w:type="gramStart"/>
            <w:r w:rsidRPr="004333A6">
              <w:rPr>
                <w:sz w:val="23"/>
                <w:szCs w:val="23"/>
              </w:rPr>
              <w:t>.К</w:t>
            </w:r>
            <w:proofErr w:type="gramEnd"/>
            <w:r w:rsidRPr="004333A6">
              <w:rPr>
                <w:sz w:val="23"/>
                <w:szCs w:val="23"/>
              </w:rPr>
              <w:t>урская</w:t>
            </w:r>
            <w:proofErr w:type="spellEnd"/>
            <w:r w:rsidRPr="004333A6">
              <w:rPr>
                <w:sz w:val="23"/>
                <w:szCs w:val="23"/>
              </w:rPr>
              <w:t>, пер. Октябрьский, 1</w:t>
            </w:r>
          </w:p>
          <w:p w:rsidR="00717986" w:rsidRPr="004333A6" w:rsidRDefault="00717986" w:rsidP="009975C6">
            <w:pPr>
              <w:numPr>
                <w:ilvl w:val="0"/>
                <w:numId w:val="12"/>
              </w:numPr>
              <w:ind w:left="175" w:hanging="175"/>
              <w:jc w:val="both"/>
              <w:rPr>
                <w:sz w:val="23"/>
                <w:szCs w:val="23"/>
              </w:rPr>
            </w:pPr>
            <w:r w:rsidRPr="004333A6">
              <w:rPr>
                <w:sz w:val="23"/>
                <w:szCs w:val="23"/>
              </w:rPr>
              <w:t>ТОРМ: г. Зеленокумск, ул. Мира, 3</w:t>
            </w:r>
          </w:p>
          <w:p w:rsidR="00717986" w:rsidRPr="004333A6" w:rsidRDefault="00717986" w:rsidP="00AD302E">
            <w:pPr>
              <w:numPr>
                <w:ilvl w:val="0"/>
                <w:numId w:val="12"/>
              </w:numPr>
              <w:ind w:left="175" w:hanging="175"/>
              <w:jc w:val="both"/>
              <w:rPr>
                <w:sz w:val="23"/>
                <w:szCs w:val="23"/>
              </w:rPr>
            </w:pPr>
            <w:r w:rsidRPr="004333A6">
              <w:rPr>
                <w:sz w:val="23"/>
                <w:szCs w:val="23"/>
              </w:rPr>
              <w:t xml:space="preserve">ТОРМ: </w:t>
            </w:r>
            <w:proofErr w:type="spellStart"/>
            <w:r w:rsidRPr="004333A6">
              <w:rPr>
                <w:sz w:val="23"/>
                <w:szCs w:val="23"/>
              </w:rPr>
              <w:t>с</w:t>
            </w:r>
            <w:proofErr w:type="gramStart"/>
            <w:r w:rsidRPr="004333A6">
              <w:rPr>
                <w:sz w:val="23"/>
                <w:szCs w:val="23"/>
              </w:rPr>
              <w:t>.С</w:t>
            </w:r>
            <w:proofErr w:type="gramEnd"/>
            <w:r w:rsidRPr="004333A6">
              <w:rPr>
                <w:sz w:val="23"/>
                <w:szCs w:val="23"/>
              </w:rPr>
              <w:t>тепное</w:t>
            </w:r>
            <w:proofErr w:type="spellEnd"/>
            <w:r w:rsidRPr="004333A6">
              <w:rPr>
                <w:sz w:val="23"/>
                <w:szCs w:val="23"/>
              </w:rPr>
              <w:t>, пл. Ленина, 17"а"</w:t>
            </w:r>
          </w:p>
        </w:tc>
      </w:tr>
      <w:tr w:rsidR="00437DC1" w:rsidRPr="004333A6" w:rsidTr="007C22AE">
        <w:tc>
          <w:tcPr>
            <w:tcW w:w="2835" w:type="dxa"/>
            <w:shd w:val="clear" w:color="auto" w:fill="auto"/>
          </w:tcPr>
          <w:p w:rsidR="00437DC1" w:rsidRPr="004333A6" w:rsidRDefault="004A6C1B" w:rsidP="009975C6">
            <w:pPr>
              <w:numPr>
                <w:ilvl w:val="0"/>
                <w:numId w:val="12"/>
              </w:numPr>
              <w:ind w:left="176" w:hanging="142"/>
              <w:jc w:val="both"/>
              <w:rPr>
                <w:sz w:val="23"/>
                <w:szCs w:val="23"/>
              </w:rPr>
            </w:pPr>
            <w:proofErr w:type="gramStart"/>
            <w:r w:rsidRPr="004333A6">
              <w:rPr>
                <w:sz w:val="23"/>
                <w:szCs w:val="23"/>
              </w:rPr>
              <w:t>Межрайонная</w:t>
            </w:r>
            <w:proofErr w:type="gramEnd"/>
            <w:r w:rsidRPr="004333A6">
              <w:rPr>
                <w:sz w:val="23"/>
                <w:szCs w:val="23"/>
              </w:rPr>
              <w:t xml:space="preserve"> ИФНС России № 9 по Ставропольскому краю</w:t>
            </w:r>
            <w:r w:rsidR="00012F05">
              <w:rPr>
                <w:sz w:val="23"/>
                <w:szCs w:val="23"/>
              </w:rPr>
              <w:t xml:space="preserve"> (</w:t>
            </w:r>
            <w:r w:rsidR="00BE6DD4">
              <w:rPr>
                <w:sz w:val="23"/>
                <w:szCs w:val="23"/>
              </w:rPr>
              <w:t xml:space="preserve">код </w:t>
            </w:r>
            <w:r w:rsidR="00012F05">
              <w:rPr>
                <w:sz w:val="23"/>
                <w:szCs w:val="23"/>
              </w:rPr>
              <w:t>2649)</w:t>
            </w:r>
          </w:p>
          <w:p w:rsidR="004A6C1B" w:rsidRPr="004333A6" w:rsidRDefault="004A6C1B" w:rsidP="009975C6">
            <w:pPr>
              <w:numPr>
                <w:ilvl w:val="0"/>
                <w:numId w:val="12"/>
              </w:numPr>
              <w:ind w:left="176" w:hanging="142"/>
              <w:jc w:val="both"/>
              <w:rPr>
                <w:sz w:val="23"/>
                <w:szCs w:val="23"/>
              </w:rPr>
            </w:pPr>
            <w:r w:rsidRPr="004333A6">
              <w:rPr>
                <w:sz w:val="23"/>
                <w:szCs w:val="23"/>
              </w:rPr>
              <w:t xml:space="preserve">ИФНС России по г. Георгиевску </w:t>
            </w:r>
            <w:r w:rsidR="00012F05">
              <w:rPr>
                <w:sz w:val="23"/>
                <w:szCs w:val="23"/>
              </w:rPr>
              <w:t>(код 2625)</w:t>
            </w:r>
          </w:p>
          <w:p w:rsidR="004A6C1B" w:rsidRPr="004333A6" w:rsidRDefault="004A6C1B" w:rsidP="009975C6">
            <w:pPr>
              <w:numPr>
                <w:ilvl w:val="0"/>
                <w:numId w:val="12"/>
              </w:numPr>
              <w:ind w:left="176" w:hanging="142"/>
              <w:jc w:val="both"/>
              <w:rPr>
                <w:sz w:val="23"/>
                <w:szCs w:val="23"/>
              </w:rPr>
            </w:pPr>
            <w:proofErr w:type="gramStart"/>
            <w:r w:rsidRPr="004333A6">
              <w:rPr>
                <w:sz w:val="23"/>
                <w:szCs w:val="23"/>
              </w:rPr>
              <w:t>Межрайонная</w:t>
            </w:r>
            <w:proofErr w:type="gramEnd"/>
            <w:r w:rsidRPr="004333A6">
              <w:rPr>
                <w:sz w:val="23"/>
                <w:szCs w:val="23"/>
              </w:rPr>
              <w:t xml:space="preserve"> ИФНС России № 8 по Ставропольскому краю</w:t>
            </w:r>
            <w:r w:rsidR="001E2628">
              <w:rPr>
                <w:sz w:val="23"/>
                <w:szCs w:val="23"/>
              </w:rPr>
              <w:t xml:space="preserve"> (</w:t>
            </w:r>
            <w:r w:rsidR="00BE6DD4">
              <w:rPr>
                <w:sz w:val="23"/>
                <w:szCs w:val="23"/>
              </w:rPr>
              <w:t xml:space="preserve">код </w:t>
            </w:r>
            <w:r w:rsidR="001E2628">
              <w:rPr>
                <w:sz w:val="23"/>
                <w:szCs w:val="23"/>
              </w:rPr>
              <w:t>2648)</w:t>
            </w:r>
          </w:p>
        </w:tc>
        <w:tc>
          <w:tcPr>
            <w:tcW w:w="2551" w:type="dxa"/>
            <w:shd w:val="clear" w:color="auto" w:fill="auto"/>
          </w:tcPr>
          <w:p w:rsidR="00437DC1" w:rsidRPr="004333A6" w:rsidRDefault="004A6C1B" w:rsidP="009975C6">
            <w:pPr>
              <w:jc w:val="both"/>
              <w:rPr>
                <w:sz w:val="23"/>
                <w:szCs w:val="23"/>
              </w:rPr>
            </w:pPr>
            <w:proofErr w:type="gramStart"/>
            <w:r w:rsidRPr="004333A6">
              <w:rPr>
                <w:sz w:val="23"/>
                <w:szCs w:val="23"/>
              </w:rPr>
              <w:t>Межрайонная</w:t>
            </w:r>
            <w:proofErr w:type="gramEnd"/>
            <w:r w:rsidRPr="004333A6">
              <w:rPr>
                <w:sz w:val="23"/>
                <w:szCs w:val="23"/>
              </w:rPr>
              <w:t xml:space="preserve"> ИФНС России № 9 по Ставропольскому краю</w:t>
            </w:r>
            <w:r w:rsidR="001E2628">
              <w:rPr>
                <w:sz w:val="23"/>
                <w:szCs w:val="23"/>
              </w:rPr>
              <w:t xml:space="preserve"> (код 2649)</w:t>
            </w:r>
          </w:p>
        </w:tc>
        <w:tc>
          <w:tcPr>
            <w:tcW w:w="5387" w:type="dxa"/>
            <w:shd w:val="clear" w:color="auto" w:fill="auto"/>
          </w:tcPr>
          <w:p w:rsidR="00437DC1" w:rsidRPr="004333A6" w:rsidRDefault="00A11FA7" w:rsidP="009975C6">
            <w:pPr>
              <w:numPr>
                <w:ilvl w:val="0"/>
                <w:numId w:val="13"/>
              </w:numPr>
              <w:ind w:left="175" w:hanging="175"/>
              <w:jc w:val="both"/>
              <w:rPr>
                <w:sz w:val="23"/>
                <w:szCs w:val="23"/>
              </w:rPr>
            </w:pPr>
            <w:r w:rsidRPr="004333A6">
              <w:rPr>
                <w:sz w:val="23"/>
                <w:szCs w:val="23"/>
              </w:rPr>
              <w:t>Головной офис</w:t>
            </w:r>
            <w:r w:rsidR="00E04F85" w:rsidRPr="004333A6">
              <w:rPr>
                <w:sz w:val="23"/>
                <w:szCs w:val="23"/>
              </w:rPr>
              <w:t>:</w:t>
            </w:r>
            <w:r w:rsidRPr="004333A6">
              <w:rPr>
                <w:sz w:val="23"/>
                <w:szCs w:val="23"/>
              </w:rPr>
              <w:t xml:space="preserve"> г. Минеральные Воды, </w:t>
            </w:r>
            <w:r w:rsidR="007C22AE" w:rsidRPr="004333A6">
              <w:rPr>
                <w:sz w:val="23"/>
                <w:szCs w:val="23"/>
              </w:rPr>
              <w:br/>
            </w:r>
            <w:r w:rsidRPr="004333A6">
              <w:rPr>
                <w:sz w:val="23"/>
                <w:szCs w:val="23"/>
              </w:rPr>
              <w:t xml:space="preserve">ул. </w:t>
            </w:r>
            <w:proofErr w:type="spellStart"/>
            <w:r w:rsidRPr="004333A6">
              <w:rPr>
                <w:sz w:val="23"/>
                <w:szCs w:val="23"/>
              </w:rPr>
              <w:t>Железноводская</w:t>
            </w:r>
            <w:proofErr w:type="spellEnd"/>
            <w:r w:rsidRPr="004333A6">
              <w:rPr>
                <w:sz w:val="23"/>
                <w:szCs w:val="23"/>
              </w:rPr>
              <w:t>, 30Б</w:t>
            </w:r>
          </w:p>
          <w:p w:rsidR="00A11FA7" w:rsidRPr="004333A6" w:rsidRDefault="00E04F85" w:rsidP="009975C6">
            <w:pPr>
              <w:numPr>
                <w:ilvl w:val="0"/>
                <w:numId w:val="13"/>
              </w:numPr>
              <w:ind w:left="175" w:hanging="175"/>
              <w:jc w:val="both"/>
              <w:rPr>
                <w:sz w:val="23"/>
                <w:szCs w:val="23"/>
              </w:rPr>
            </w:pPr>
            <w:r w:rsidRPr="004333A6">
              <w:rPr>
                <w:sz w:val="23"/>
                <w:szCs w:val="23"/>
              </w:rPr>
              <w:t xml:space="preserve">Обособленное подразделение: </w:t>
            </w:r>
            <w:r w:rsidR="00A11FA7" w:rsidRPr="004333A6">
              <w:rPr>
                <w:sz w:val="23"/>
                <w:szCs w:val="23"/>
              </w:rPr>
              <w:t xml:space="preserve">г. Георгиевск, </w:t>
            </w:r>
            <w:r w:rsidR="007C22AE" w:rsidRPr="004333A6">
              <w:rPr>
                <w:sz w:val="23"/>
                <w:szCs w:val="23"/>
              </w:rPr>
              <w:br/>
            </w:r>
            <w:r w:rsidR="00A11FA7" w:rsidRPr="004333A6">
              <w:rPr>
                <w:sz w:val="23"/>
                <w:szCs w:val="23"/>
              </w:rPr>
              <w:t>ул. Калинина, 97/5</w:t>
            </w:r>
          </w:p>
          <w:p w:rsidR="00A11FA7" w:rsidRPr="004333A6" w:rsidRDefault="00E04F85" w:rsidP="009975C6">
            <w:pPr>
              <w:numPr>
                <w:ilvl w:val="0"/>
                <w:numId w:val="13"/>
              </w:numPr>
              <w:ind w:left="175" w:hanging="175"/>
              <w:jc w:val="both"/>
              <w:rPr>
                <w:sz w:val="23"/>
                <w:szCs w:val="23"/>
              </w:rPr>
            </w:pPr>
            <w:r w:rsidRPr="004333A6">
              <w:rPr>
                <w:sz w:val="23"/>
                <w:szCs w:val="23"/>
              </w:rPr>
              <w:t xml:space="preserve">Обособленное подразделение: </w:t>
            </w:r>
            <w:r w:rsidR="00A11FA7" w:rsidRPr="004333A6">
              <w:rPr>
                <w:sz w:val="23"/>
                <w:szCs w:val="23"/>
              </w:rPr>
              <w:t>г. Невинномысск, ул. Гагарина, 5А</w:t>
            </w:r>
          </w:p>
          <w:p w:rsidR="00DB09D9" w:rsidRPr="004333A6" w:rsidRDefault="00DB09D9" w:rsidP="009975C6">
            <w:pPr>
              <w:numPr>
                <w:ilvl w:val="0"/>
                <w:numId w:val="13"/>
              </w:numPr>
              <w:ind w:left="175" w:hanging="175"/>
              <w:jc w:val="both"/>
              <w:rPr>
                <w:sz w:val="23"/>
                <w:szCs w:val="23"/>
              </w:rPr>
            </w:pPr>
            <w:r w:rsidRPr="004333A6">
              <w:rPr>
                <w:sz w:val="23"/>
                <w:szCs w:val="23"/>
              </w:rPr>
              <w:t>ТОРМ: с. Александровское, ул. К. Маркса, 50</w:t>
            </w:r>
          </w:p>
          <w:p w:rsidR="00DB09D9" w:rsidRPr="004333A6" w:rsidRDefault="00DB09D9" w:rsidP="009975C6">
            <w:pPr>
              <w:numPr>
                <w:ilvl w:val="0"/>
                <w:numId w:val="13"/>
              </w:numPr>
              <w:ind w:left="175" w:hanging="175"/>
              <w:jc w:val="both"/>
              <w:rPr>
                <w:sz w:val="23"/>
                <w:szCs w:val="23"/>
              </w:rPr>
            </w:pPr>
            <w:r w:rsidRPr="004333A6">
              <w:rPr>
                <w:sz w:val="23"/>
                <w:szCs w:val="23"/>
              </w:rPr>
              <w:t>ТОРМ: г. Железноводск, ул. Энгельса, 50</w:t>
            </w:r>
          </w:p>
          <w:p w:rsidR="00DB09D9" w:rsidRPr="004333A6" w:rsidRDefault="00DE36A1" w:rsidP="009975C6">
            <w:pPr>
              <w:numPr>
                <w:ilvl w:val="0"/>
                <w:numId w:val="13"/>
              </w:numPr>
              <w:ind w:left="175" w:hanging="175"/>
              <w:jc w:val="both"/>
              <w:rPr>
                <w:sz w:val="23"/>
                <w:szCs w:val="23"/>
              </w:rPr>
            </w:pPr>
            <w:r w:rsidRPr="004333A6">
              <w:rPr>
                <w:sz w:val="23"/>
                <w:szCs w:val="23"/>
              </w:rPr>
              <w:t>ТОРМ: г. Лермонтов, ул. Решетника, 1</w:t>
            </w:r>
          </w:p>
          <w:p w:rsidR="005B204A" w:rsidRPr="004333A6" w:rsidRDefault="005B204A" w:rsidP="009975C6">
            <w:pPr>
              <w:numPr>
                <w:ilvl w:val="0"/>
                <w:numId w:val="13"/>
              </w:numPr>
              <w:ind w:left="175" w:hanging="175"/>
              <w:jc w:val="both"/>
              <w:rPr>
                <w:sz w:val="23"/>
                <w:szCs w:val="23"/>
              </w:rPr>
            </w:pPr>
            <w:r w:rsidRPr="004333A6">
              <w:rPr>
                <w:sz w:val="23"/>
                <w:szCs w:val="23"/>
              </w:rPr>
              <w:t>ТОРМ: с. Кочубеевское, ул. Октябрьской революции, 80</w:t>
            </w:r>
          </w:p>
          <w:p w:rsidR="005B204A" w:rsidRPr="004333A6" w:rsidRDefault="005B204A" w:rsidP="009975C6">
            <w:pPr>
              <w:numPr>
                <w:ilvl w:val="0"/>
                <w:numId w:val="13"/>
              </w:numPr>
              <w:ind w:left="175" w:hanging="175"/>
              <w:jc w:val="both"/>
              <w:rPr>
                <w:sz w:val="23"/>
                <w:szCs w:val="23"/>
              </w:rPr>
            </w:pPr>
            <w:r w:rsidRPr="004333A6">
              <w:rPr>
                <w:sz w:val="23"/>
                <w:szCs w:val="23"/>
              </w:rPr>
              <w:t xml:space="preserve">ТОРМ: </w:t>
            </w:r>
            <w:proofErr w:type="gramStart"/>
            <w:r w:rsidRPr="004333A6">
              <w:rPr>
                <w:sz w:val="23"/>
                <w:szCs w:val="23"/>
              </w:rPr>
              <w:t>с</w:t>
            </w:r>
            <w:proofErr w:type="gramEnd"/>
            <w:r w:rsidRPr="004333A6">
              <w:rPr>
                <w:sz w:val="23"/>
                <w:szCs w:val="23"/>
              </w:rPr>
              <w:t xml:space="preserve"> Курсавка, ул. Красная, 43-А</w:t>
            </w:r>
          </w:p>
        </w:tc>
      </w:tr>
    </w:tbl>
    <w:p w:rsidR="003920C7" w:rsidRPr="00B359AF" w:rsidRDefault="00F37E0C" w:rsidP="00F37E0C">
      <w:pPr>
        <w:pStyle w:val="30"/>
        <w:ind w:left="426"/>
        <w:jc w:val="both"/>
        <w:rPr>
          <w:sz w:val="24"/>
          <w:szCs w:val="24"/>
          <w:u w:val="single"/>
        </w:rPr>
      </w:pPr>
      <w:r w:rsidRPr="00B359AF">
        <w:rPr>
          <w:sz w:val="24"/>
          <w:szCs w:val="24"/>
        </w:rPr>
        <w:t>*</w:t>
      </w:r>
      <w:r w:rsidR="009D73A4" w:rsidRPr="00B359AF">
        <w:rPr>
          <w:sz w:val="24"/>
          <w:szCs w:val="24"/>
          <w:u w:val="single"/>
        </w:rPr>
        <w:t xml:space="preserve">Адреса </w:t>
      </w:r>
      <w:r w:rsidR="00E321C1" w:rsidRPr="00B359AF">
        <w:rPr>
          <w:sz w:val="24"/>
          <w:szCs w:val="24"/>
          <w:u w:val="single"/>
        </w:rPr>
        <w:t xml:space="preserve">для </w:t>
      </w:r>
      <w:r w:rsidR="009D73A4" w:rsidRPr="00B359AF">
        <w:rPr>
          <w:sz w:val="24"/>
          <w:szCs w:val="24"/>
          <w:u w:val="single"/>
        </w:rPr>
        <w:t>личного приема налогоплательщиков останутся прежними, т.</w:t>
      </w:r>
      <w:r w:rsidR="00851B73" w:rsidRPr="00B359AF">
        <w:rPr>
          <w:sz w:val="24"/>
          <w:szCs w:val="24"/>
          <w:u w:val="single"/>
        </w:rPr>
        <w:t>к</w:t>
      </w:r>
      <w:r w:rsidR="009D73A4" w:rsidRPr="00B359AF">
        <w:rPr>
          <w:sz w:val="24"/>
          <w:szCs w:val="24"/>
          <w:u w:val="single"/>
        </w:rPr>
        <w:t xml:space="preserve">. по </w:t>
      </w:r>
      <w:r w:rsidRPr="00B359AF">
        <w:rPr>
          <w:sz w:val="24"/>
          <w:szCs w:val="24"/>
          <w:u w:val="single"/>
        </w:rPr>
        <w:t xml:space="preserve">адресам реорганизованных </w:t>
      </w:r>
      <w:r w:rsidR="00E321C1" w:rsidRPr="00B359AF">
        <w:rPr>
          <w:sz w:val="24"/>
          <w:szCs w:val="24"/>
          <w:u w:val="single"/>
        </w:rPr>
        <w:t>инспекций</w:t>
      </w:r>
      <w:r w:rsidRPr="00B359AF">
        <w:rPr>
          <w:sz w:val="24"/>
          <w:szCs w:val="24"/>
          <w:u w:val="single"/>
        </w:rPr>
        <w:t xml:space="preserve"> </w:t>
      </w:r>
      <w:r w:rsidR="008E3543" w:rsidRPr="00B359AF">
        <w:rPr>
          <w:sz w:val="24"/>
          <w:szCs w:val="24"/>
          <w:u w:val="single"/>
        </w:rPr>
        <w:t xml:space="preserve">будут располагаться </w:t>
      </w:r>
      <w:r w:rsidRPr="00B359AF">
        <w:rPr>
          <w:sz w:val="24"/>
          <w:szCs w:val="24"/>
          <w:u w:val="single"/>
        </w:rPr>
        <w:t>обособленные подразделения</w:t>
      </w:r>
      <w:r w:rsidR="008E3543" w:rsidRPr="00B359AF">
        <w:rPr>
          <w:sz w:val="24"/>
          <w:szCs w:val="24"/>
          <w:u w:val="single"/>
        </w:rPr>
        <w:t xml:space="preserve"> для</w:t>
      </w:r>
      <w:r w:rsidRPr="00B359AF">
        <w:rPr>
          <w:sz w:val="24"/>
          <w:szCs w:val="24"/>
          <w:u w:val="single"/>
        </w:rPr>
        <w:t xml:space="preserve"> личн</w:t>
      </w:r>
      <w:r w:rsidR="008E3543" w:rsidRPr="00B359AF">
        <w:rPr>
          <w:sz w:val="24"/>
          <w:szCs w:val="24"/>
          <w:u w:val="single"/>
        </w:rPr>
        <w:t>ого</w:t>
      </w:r>
      <w:r w:rsidRPr="00B359AF">
        <w:rPr>
          <w:sz w:val="24"/>
          <w:szCs w:val="24"/>
          <w:u w:val="single"/>
        </w:rPr>
        <w:t xml:space="preserve"> прием</w:t>
      </w:r>
      <w:r w:rsidR="008E3543" w:rsidRPr="00B359AF">
        <w:rPr>
          <w:sz w:val="24"/>
          <w:szCs w:val="24"/>
          <w:u w:val="single"/>
        </w:rPr>
        <w:t>а</w:t>
      </w:r>
      <w:r w:rsidRPr="00B359AF">
        <w:rPr>
          <w:sz w:val="24"/>
          <w:szCs w:val="24"/>
          <w:u w:val="single"/>
        </w:rPr>
        <w:t xml:space="preserve">. </w:t>
      </w:r>
    </w:p>
    <w:sectPr w:rsidR="003920C7" w:rsidRPr="00B359AF" w:rsidSect="00E80734">
      <w:headerReference w:type="even" r:id="rId9"/>
      <w:headerReference w:type="default" r:id="rId10"/>
      <w:type w:val="continuous"/>
      <w:pgSz w:w="11906" w:h="16838" w:code="9"/>
      <w:pgMar w:top="426" w:right="567" w:bottom="142" w:left="426" w:header="567" w:footer="56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F5B" w:rsidRDefault="00E80F5B">
      <w:r>
        <w:separator/>
      </w:r>
    </w:p>
  </w:endnote>
  <w:endnote w:type="continuationSeparator" w:id="0">
    <w:p w:rsidR="00E80F5B" w:rsidRDefault="00E8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F5B" w:rsidRDefault="00E80F5B">
      <w:r>
        <w:separator/>
      </w:r>
    </w:p>
  </w:footnote>
  <w:footnote w:type="continuationSeparator" w:id="0">
    <w:p w:rsidR="00E80F5B" w:rsidRDefault="00E80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3F5" w:rsidRDefault="009463F5" w:rsidP="00BA58D9">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9</w:t>
    </w:r>
    <w:r>
      <w:rPr>
        <w:rStyle w:val="ac"/>
      </w:rPr>
      <w:fldChar w:fldCharType="end"/>
    </w:r>
  </w:p>
  <w:p w:rsidR="009463F5" w:rsidRDefault="009463F5">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3F5" w:rsidRDefault="009463F5" w:rsidP="00BA58D9">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80734">
      <w:rPr>
        <w:rStyle w:val="ac"/>
        <w:noProof/>
      </w:rPr>
      <w:t>2</w:t>
    </w:r>
    <w:r>
      <w:rPr>
        <w:rStyle w:val="ac"/>
      </w:rPr>
      <w:fldChar w:fldCharType="end"/>
    </w:r>
  </w:p>
  <w:p w:rsidR="009463F5" w:rsidRDefault="009463F5">
    <w:pPr>
      <w:pStyle w:val="ad"/>
      <w:ind w:right="360"/>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C447ED4"/>
    <w:lvl w:ilvl="0">
      <w:start w:val="1"/>
      <w:numFmt w:val="decimal"/>
      <w:pStyle w:val="a"/>
      <w:lvlText w:val="%1."/>
      <w:lvlJc w:val="left"/>
      <w:pPr>
        <w:tabs>
          <w:tab w:val="num" w:pos="360"/>
        </w:tabs>
        <w:ind w:left="360" w:hanging="360"/>
      </w:pPr>
    </w:lvl>
  </w:abstractNum>
  <w:abstractNum w:abstractNumId="1">
    <w:nsid w:val="071847DC"/>
    <w:multiLevelType w:val="hybridMultilevel"/>
    <w:tmpl w:val="F3F0B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E24CC8"/>
    <w:multiLevelType w:val="hybridMultilevel"/>
    <w:tmpl w:val="0F741D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887236"/>
    <w:multiLevelType w:val="hybridMultilevel"/>
    <w:tmpl w:val="C96E1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BD0B32"/>
    <w:multiLevelType w:val="hybridMultilevel"/>
    <w:tmpl w:val="691A7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FA148C"/>
    <w:multiLevelType w:val="hybridMultilevel"/>
    <w:tmpl w:val="B3E849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6C10D1"/>
    <w:multiLevelType w:val="hybridMultilevel"/>
    <w:tmpl w:val="4D66B78A"/>
    <w:lvl w:ilvl="0" w:tplc="51464B1E">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E16FE2"/>
    <w:multiLevelType w:val="hybridMultilevel"/>
    <w:tmpl w:val="0F86CAB6"/>
    <w:lvl w:ilvl="0" w:tplc="938A80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5E32578"/>
    <w:multiLevelType w:val="hybridMultilevel"/>
    <w:tmpl w:val="1EA03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4D36B0"/>
    <w:multiLevelType w:val="hybridMultilevel"/>
    <w:tmpl w:val="D2F0F9EC"/>
    <w:lvl w:ilvl="0" w:tplc="9DB473A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937ACF"/>
    <w:multiLevelType w:val="hybridMultilevel"/>
    <w:tmpl w:val="6812FA30"/>
    <w:lvl w:ilvl="0" w:tplc="91D03D3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630D7D"/>
    <w:multiLevelType w:val="hybridMultilevel"/>
    <w:tmpl w:val="E9784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095509"/>
    <w:multiLevelType w:val="hybridMultilevel"/>
    <w:tmpl w:val="C772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2"/>
  </w:num>
  <w:num w:numId="5">
    <w:abstractNumId w:val="9"/>
  </w:num>
  <w:num w:numId="6">
    <w:abstractNumId w:val="5"/>
  </w:num>
  <w:num w:numId="7">
    <w:abstractNumId w:val="4"/>
  </w:num>
  <w:num w:numId="8">
    <w:abstractNumId w:val="6"/>
  </w:num>
  <w:num w:numId="9">
    <w:abstractNumId w:val="12"/>
  </w:num>
  <w:num w:numId="10">
    <w:abstractNumId w:val="11"/>
  </w:num>
  <w:num w:numId="11">
    <w:abstractNumId w:val="8"/>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F0D"/>
    <w:rsid w:val="00001421"/>
    <w:rsid w:val="000033CE"/>
    <w:rsid w:val="00003B66"/>
    <w:rsid w:val="00004149"/>
    <w:rsid w:val="000042E8"/>
    <w:rsid w:val="00004984"/>
    <w:rsid w:val="000057D0"/>
    <w:rsid w:val="0000657A"/>
    <w:rsid w:val="0000660F"/>
    <w:rsid w:val="00006645"/>
    <w:rsid w:val="0000699D"/>
    <w:rsid w:val="00006CBB"/>
    <w:rsid w:val="000072A2"/>
    <w:rsid w:val="00011A07"/>
    <w:rsid w:val="00011DFB"/>
    <w:rsid w:val="000123E8"/>
    <w:rsid w:val="000124D5"/>
    <w:rsid w:val="00012733"/>
    <w:rsid w:val="0001297B"/>
    <w:rsid w:val="00012F05"/>
    <w:rsid w:val="00013659"/>
    <w:rsid w:val="000137D9"/>
    <w:rsid w:val="000139ED"/>
    <w:rsid w:val="00014927"/>
    <w:rsid w:val="00015023"/>
    <w:rsid w:val="00015547"/>
    <w:rsid w:val="0001557B"/>
    <w:rsid w:val="0001560D"/>
    <w:rsid w:val="0002215D"/>
    <w:rsid w:val="00022D82"/>
    <w:rsid w:val="00023020"/>
    <w:rsid w:val="000236BD"/>
    <w:rsid w:val="00023C4E"/>
    <w:rsid w:val="00023CF7"/>
    <w:rsid w:val="0002428C"/>
    <w:rsid w:val="00025DB6"/>
    <w:rsid w:val="0002615F"/>
    <w:rsid w:val="0002618C"/>
    <w:rsid w:val="000270F3"/>
    <w:rsid w:val="0002718F"/>
    <w:rsid w:val="00027EAC"/>
    <w:rsid w:val="00030980"/>
    <w:rsid w:val="000316C8"/>
    <w:rsid w:val="00032126"/>
    <w:rsid w:val="00032D72"/>
    <w:rsid w:val="00033444"/>
    <w:rsid w:val="0003452E"/>
    <w:rsid w:val="00034C32"/>
    <w:rsid w:val="00034E66"/>
    <w:rsid w:val="000354F7"/>
    <w:rsid w:val="000365AB"/>
    <w:rsid w:val="00036911"/>
    <w:rsid w:val="0003695C"/>
    <w:rsid w:val="00036E69"/>
    <w:rsid w:val="00037F53"/>
    <w:rsid w:val="00040436"/>
    <w:rsid w:val="0004159C"/>
    <w:rsid w:val="00041659"/>
    <w:rsid w:val="0004243E"/>
    <w:rsid w:val="00042752"/>
    <w:rsid w:val="0004310E"/>
    <w:rsid w:val="0004705F"/>
    <w:rsid w:val="000470FC"/>
    <w:rsid w:val="00047192"/>
    <w:rsid w:val="00047C55"/>
    <w:rsid w:val="00050030"/>
    <w:rsid w:val="0005112B"/>
    <w:rsid w:val="000512BE"/>
    <w:rsid w:val="0005202E"/>
    <w:rsid w:val="0005299D"/>
    <w:rsid w:val="000531CD"/>
    <w:rsid w:val="0005366D"/>
    <w:rsid w:val="00053D38"/>
    <w:rsid w:val="000543D3"/>
    <w:rsid w:val="0005445E"/>
    <w:rsid w:val="0005457F"/>
    <w:rsid w:val="0005467F"/>
    <w:rsid w:val="000550B5"/>
    <w:rsid w:val="00055102"/>
    <w:rsid w:val="00055256"/>
    <w:rsid w:val="00055FF1"/>
    <w:rsid w:val="000563BF"/>
    <w:rsid w:val="00057749"/>
    <w:rsid w:val="00060E47"/>
    <w:rsid w:val="0006136D"/>
    <w:rsid w:val="00061A85"/>
    <w:rsid w:val="00062958"/>
    <w:rsid w:val="00062A3D"/>
    <w:rsid w:val="00063298"/>
    <w:rsid w:val="00063B4F"/>
    <w:rsid w:val="00063B7D"/>
    <w:rsid w:val="0006463C"/>
    <w:rsid w:val="00064DE1"/>
    <w:rsid w:val="000663DA"/>
    <w:rsid w:val="00066773"/>
    <w:rsid w:val="0006691E"/>
    <w:rsid w:val="00066D66"/>
    <w:rsid w:val="00066FEF"/>
    <w:rsid w:val="000676CF"/>
    <w:rsid w:val="000678E7"/>
    <w:rsid w:val="00071505"/>
    <w:rsid w:val="0007168B"/>
    <w:rsid w:val="00071718"/>
    <w:rsid w:val="00071C70"/>
    <w:rsid w:val="00071D29"/>
    <w:rsid w:val="00072FED"/>
    <w:rsid w:val="000753F7"/>
    <w:rsid w:val="000753FB"/>
    <w:rsid w:val="00075F26"/>
    <w:rsid w:val="000803FC"/>
    <w:rsid w:val="00080585"/>
    <w:rsid w:val="00080719"/>
    <w:rsid w:val="00080CF7"/>
    <w:rsid w:val="000810A0"/>
    <w:rsid w:val="00081137"/>
    <w:rsid w:val="000818F5"/>
    <w:rsid w:val="00081F1B"/>
    <w:rsid w:val="00082CB2"/>
    <w:rsid w:val="00082E9F"/>
    <w:rsid w:val="00083844"/>
    <w:rsid w:val="00083894"/>
    <w:rsid w:val="000838B7"/>
    <w:rsid w:val="000847BF"/>
    <w:rsid w:val="0008540B"/>
    <w:rsid w:val="00086DF5"/>
    <w:rsid w:val="00086E4E"/>
    <w:rsid w:val="00087A5F"/>
    <w:rsid w:val="0009010C"/>
    <w:rsid w:val="00090729"/>
    <w:rsid w:val="00091012"/>
    <w:rsid w:val="00091547"/>
    <w:rsid w:val="0009325B"/>
    <w:rsid w:val="000932D5"/>
    <w:rsid w:val="00093368"/>
    <w:rsid w:val="00093DAA"/>
    <w:rsid w:val="000943F8"/>
    <w:rsid w:val="0009467D"/>
    <w:rsid w:val="000958F9"/>
    <w:rsid w:val="00096D79"/>
    <w:rsid w:val="00097425"/>
    <w:rsid w:val="000A06FF"/>
    <w:rsid w:val="000A0870"/>
    <w:rsid w:val="000A0BD6"/>
    <w:rsid w:val="000A0DC8"/>
    <w:rsid w:val="000A0E9B"/>
    <w:rsid w:val="000A0F1E"/>
    <w:rsid w:val="000A19A1"/>
    <w:rsid w:val="000A2925"/>
    <w:rsid w:val="000A2C31"/>
    <w:rsid w:val="000A4234"/>
    <w:rsid w:val="000A5078"/>
    <w:rsid w:val="000A6BBB"/>
    <w:rsid w:val="000A7045"/>
    <w:rsid w:val="000A788B"/>
    <w:rsid w:val="000B0015"/>
    <w:rsid w:val="000B00F8"/>
    <w:rsid w:val="000B0187"/>
    <w:rsid w:val="000B044C"/>
    <w:rsid w:val="000B121F"/>
    <w:rsid w:val="000B1618"/>
    <w:rsid w:val="000B1C4C"/>
    <w:rsid w:val="000B24B6"/>
    <w:rsid w:val="000B5562"/>
    <w:rsid w:val="000B58A6"/>
    <w:rsid w:val="000B5E97"/>
    <w:rsid w:val="000C0055"/>
    <w:rsid w:val="000C04AE"/>
    <w:rsid w:val="000C3502"/>
    <w:rsid w:val="000C6074"/>
    <w:rsid w:val="000C6652"/>
    <w:rsid w:val="000C74F5"/>
    <w:rsid w:val="000C7776"/>
    <w:rsid w:val="000C788B"/>
    <w:rsid w:val="000D0BE5"/>
    <w:rsid w:val="000D12B6"/>
    <w:rsid w:val="000D1C14"/>
    <w:rsid w:val="000D2BA6"/>
    <w:rsid w:val="000D3A30"/>
    <w:rsid w:val="000D3FCC"/>
    <w:rsid w:val="000D507C"/>
    <w:rsid w:val="000D57E6"/>
    <w:rsid w:val="000D62CA"/>
    <w:rsid w:val="000D6E91"/>
    <w:rsid w:val="000D6EBC"/>
    <w:rsid w:val="000D753D"/>
    <w:rsid w:val="000D7806"/>
    <w:rsid w:val="000D7886"/>
    <w:rsid w:val="000E00D3"/>
    <w:rsid w:val="000E0ED9"/>
    <w:rsid w:val="000E31E1"/>
    <w:rsid w:val="000E442E"/>
    <w:rsid w:val="000E4F37"/>
    <w:rsid w:val="000E4FAB"/>
    <w:rsid w:val="000E782E"/>
    <w:rsid w:val="000F025F"/>
    <w:rsid w:val="000F0F26"/>
    <w:rsid w:val="000F1CB2"/>
    <w:rsid w:val="000F1DAF"/>
    <w:rsid w:val="000F1E32"/>
    <w:rsid w:val="000F3544"/>
    <w:rsid w:val="000F3B2B"/>
    <w:rsid w:val="000F5789"/>
    <w:rsid w:val="000F71EB"/>
    <w:rsid w:val="000F7CCB"/>
    <w:rsid w:val="00101AF9"/>
    <w:rsid w:val="00102165"/>
    <w:rsid w:val="00102E35"/>
    <w:rsid w:val="00103AE5"/>
    <w:rsid w:val="001046C8"/>
    <w:rsid w:val="001059E3"/>
    <w:rsid w:val="00105C83"/>
    <w:rsid w:val="0010655E"/>
    <w:rsid w:val="001068B2"/>
    <w:rsid w:val="001076F6"/>
    <w:rsid w:val="00110D9D"/>
    <w:rsid w:val="00110F90"/>
    <w:rsid w:val="00111506"/>
    <w:rsid w:val="00111894"/>
    <w:rsid w:val="00112806"/>
    <w:rsid w:val="00112D1B"/>
    <w:rsid w:val="00117C3F"/>
    <w:rsid w:val="001209E3"/>
    <w:rsid w:val="001212A6"/>
    <w:rsid w:val="001213F1"/>
    <w:rsid w:val="0012147B"/>
    <w:rsid w:val="0012165D"/>
    <w:rsid w:val="00122322"/>
    <w:rsid w:val="001229DF"/>
    <w:rsid w:val="0012362A"/>
    <w:rsid w:val="00123C20"/>
    <w:rsid w:val="00123C6C"/>
    <w:rsid w:val="00124A23"/>
    <w:rsid w:val="00124C35"/>
    <w:rsid w:val="00125327"/>
    <w:rsid w:val="001259F8"/>
    <w:rsid w:val="001259FC"/>
    <w:rsid w:val="00127292"/>
    <w:rsid w:val="0012741B"/>
    <w:rsid w:val="00127C88"/>
    <w:rsid w:val="00127F68"/>
    <w:rsid w:val="00130E02"/>
    <w:rsid w:val="00132694"/>
    <w:rsid w:val="0013374E"/>
    <w:rsid w:val="0013456B"/>
    <w:rsid w:val="00134C00"/>
    <w:rsid w:val="00134D2D"/>
    <w:rsid w:val="00135C57"/>
    <w:rsid w:val="00135EB5"/>
    <w:rsid w:val="001407A1"/>
    <w:rsid w:val="00141872"/>
    <w:rsid w:val="00141E54"/>
    <w:rsid w:val="00142AA7"/>
    <w:rsid w:val="001430CD"/>
    <w:rsid w:val="001441E8"/>
    <w:rsid w:val="00145EED"/>
    <w:rsid w:val="00146D35"/>
    <w:rsid w:val="00147335"/>
    <w:rsid w:val="001477B7"/>
    <w:rsid w:val="0015003D"/>
    <w:rsid w:val="001509CD"/>
    <w:rsid w:val="00151118"/>
    <w:rsid w:val="001518E6"/>
    <w:rsid w:val="00151F4C"/>
    <w:rsid w:val="0015234A"/>
    <w:rsid w:val="0015253F"/>
    <w:rsid w:val="00153293"/>
    <w:rsid w:val="00153639"/>
    <w:rsid w:val="00153E41"/>
    <w:rsid w:val="001550D7"/>
    <w:rsid w:val="00156585"/>
    <w:rsid w:val="00156DC0"/>
    <w:rsid w:val="001572A9"/>
    <w:rsid w:val="001576C3"/>
    <w:rsid w:val="00160472"/>
    <w:rsid w:val="00160671"/>
    <w:rsid w:val="00160FEF"/>
    <w:rsid w:val="00161C7B"/>
    <w:rsid w:val="001630E5"/>
    <w:rsid w:val="00163705"/>
    <w:rsid w:val="00164194"/>
    <w:rsid w:val="001648C6"/>
    <w:rsid w:val="001649AB"/>
    <w:rsid w:val="00165BE6"/>
    <w:rsid w:val="00166072"/>
    <w:rsid w:val="00166652"/>
    <w:rsid w:val="001672AB"/>
    <w:rsid w:val="00167EF0"/>
    <w:rsid w:val="00167FB2"/>
    <w:rsid w:val="001702AC"/>
    <w:rsid w:val="00170B47"/>
    <w:rsid w:val="00170B9C"/>
    <w:rsid w:val="00170E8B"/>
    <w:rsid w:val="00171BCF"/>
    <w:rsid w:val="001727C1"/>
    <w:rsid w:val="00172DD8"/>
    <w:rsid w:val="00173DCB"/>
    <w:rsid w:val="00174389"/>
    <w:rsid w:val="00174DD6"/>
    <w:rsid w:val="00175F8C"/>
    <w:rsid w:val="00176082"/>
    <w:rsid w:val="001762E7"/>
    <w:rsid w:val="00176E33"/>
    <w:rsid w:val="00181A6C"/>
    <w:rsid w:val="00181E34"/>
    <w:rsid w:val="001820F5"/>
    <w:rsid w:val="001827AC"/>
    <w:rsid w:val="00182F27"/>
    <w:rsid w:val="0018311C"/>
    <w:rsid w:val="00183141"/>
    <w:rsid w:val="001839A4"/>
    <w:rsid w:val="0018566D"/>
    <w:rsid w:val="00185EBB"/>
    <w:rsid w:val="00186AC5"/>
    <w:rsid w:val="00186C90"/>
    <w:rsid w:val="00186DBD"/>
    <w:rsid w:val="0018712B"/>
    <w:rsid w:val="001876AC"/>
    <w:rsid w:val="00187FE6"/>
    <w:rsid w:val="00190485"/>
    <w:rsid w:val="00190CB4"/>
    <w:rsid w:val="00191E15"/>
    <w:rsid w:val="0019321C"/>
    <w:rsid w:val="0019338E"/>
    <w:rsid w:val="00193761"/>
    <w:rsid w:val="00193828"/>
    <w:rsid w:val="0019536F"/>
    <w:rsid w:val="00195B7B"/>
    <w:rsid w:val="00196953"/>
    <w:rsid w:val="00197270"/>
    <w:rsid w:val="001972CF"/>
    <w:rsid w:val="00197436"/>
    <w:rsid w:val="00197565"/>
    <w:rsid w:val="001A0548"/>
    <w:rsid w:val="001A1844"/>
    <w:rsid w:val="001A1D3A"/>
    <w:rsid w:val="001A285C"/>
    <w:rsid w:val="001A35DF"/>
    <w:rsid w:val="001A374E"/>
    <w:rsid w:val="001A467B"/>
    <w:rsid w:val="001A6169"/>
    <w:rsid w:val="001A6E94"/>
    <w:rsid w:val="001A745F"/>
    <w:rsid w:val="001B04A3"/>
    <w:rsid w:val="001B0600"/>
    <w:rsid w:val="001B0899"/>
    <w:rsid w:val="001B104B"/>
    <w:rsid w:val="001B2E35"/>
    <w:rsid w:val="001B2EF6"/>
    <w:rsid w:val="001B4DAD"/>
    <w:rsid w:val="001B519D"/>
    <w:rsid w:val="001B5480"/>
    <w:rsid w:val="001B5C04"/>
    <w:rsid w:val="001B6395"/>
    <w:rsid w:val="001B64D6"/>
    <w:rsid w:val="001B6E09"/>
    <w:rsid w:val="001B79CA"/>
    <w:rsid w:val="001C1461"/>
    <w:rsid w:val="001C1950"/>
    <w:rsid w:val="001C2290"/>
    <w:rsid w:val="001C24D3"/>
    <w:rsid w:val="001C25EF"/>
    <w:rsid w:val="001C3B1B"/>
    <w:rsid w:val="001C544D"/>
    <w:rsid w:val="001C55C7"/>
    <w:rsid w:val="001D1914"/>
    <w:rsid w:val="001D1B80"/>
    <w:rsid w:val="001D4653"/>
    <w:rsid w:val="001D5AA3"/>
    <w:rsid w:val="001D6458"/>
    <w:rsid w:val="001D6AF6"/>
    <w:rsid w:val="001D6C89"/>
    <w:rsid w:val="001D6F58"/>
    <w:rsid w:val="001D7BB9"/>
    <w:rsid w:val="001E06A0"/>
    <w:rsid w:val="001E0F5F"/>
    <w:rsid w:val="001E2000"/>
    <w:rsid w:val="001E2597"/>
    <w:rsid w:val="001E2628"/>
    <w:rsid w:val="001E2D3D"/>
    <w:rsid w:val="001E2FEC"/>
    <w:rsid w:val="001E3316"/>
    <w:rsid w:val="001E3F5E"/>
    <w:rsid w:val="001E5E41"/>
    <w:rsid w:val="001E64C6"/>
    <w:rsid w:val="001F09A6"/>
    <w:rsid w:val="001F1892"/>
    <w:rsid w:val="001F1F38"/>
    <w:rsid w:val="001F2268"/>
    <w:rsid w:val="001F2459"/>
    <w:rsid w:val="001F42E7"/>
    <w:rsid w:val="001F5A3D"/>
    <w:rsid w:val="001F60B3"/>
    <w:rsid w:val="001F6583"/>
    <w:rsid w:val="001F7AAA"/>
    <w:rsid w:val="001F7BB5"/>
    <w:rsid w:val="00200B05"/>
    <w:rsid w:val="00200F9B"/>
    <w:rsid w:val="002016B8"/>
    <w:rsid w:val="00202896"/>
    <w:rsid w:val="00204D2B"/>
    <w:rsid w:val="00204FDC"/>
    <w:rsid w:val="002054BD"/>
    <w:rsid w:val="00205DC4"/>
    <w:rsid w:val="00206046"/>
    <w:rsid w:val="0020635D"/>
    <w:rsid w:val="00206789"/>
    <w:rsid w:val="00206A11"/>
    <w:rsid w:val="00206B52"/>
    <w:rsid w:val="00206C64"/>
    <w:rsid w:val="00210E0A"/>
    <w:rsid w:val="00212270"/>
    <w:rsid w:val="0021299E"/>
    <w:rsid w:val="00212A53"/>
    <w:rsid w:val="002130DA"/>
    <w:rsid w:val="002146C2"/>
    <w:rsid w:val="002146FB"/>
    <w:rsid w:val="002147E2"/>
    <w:rsid w:val="00214AF1"/>
    <w:rsid w:val="00214D2B"/>
    <w:rsid w:val="00215B13"/>
    <w:rsid w:val="002174D8"/>
    <w:rsid w:val="002179B8"/>
    <w:rsid w:val="00221028"/>
    <w:rsid w:val="002213BF"/>
    <w:rsid w:val="00221844"/>
    <w:rsid w:val="002233B5"/>
    <w:rsid w:val="00224085"/>
    <w:rsid w:val="00225656"/>
    <w:rsid w:val="002260A7"/>
    <w:rsid w:val="00226E16"/>
    <w:rsid w:val="00227A46"/>
    <w:rsid w:val="00232090"/>
    <w:rsid w:val="0023266C"/>
    <w:rsid w:val="00232E40"/>
    <w:rsid w:val="00234708"/>
    <w:rsid w:val="00234A59"/>
    <w:rsid w:val="00235586"/>
    <w:rsid w:val="00235CC2"/>
    <w:rsid w:val="002366F9"/>
    <w:rsid w:val="00237B3B"/>
    <w:rsid w:val="00237E57"/>
    <w:rsid w:val="00241EA2"/>
    <w:rsid w:val="00242B10"/>
    <w:rsid w:val="00242DAA"/>
    <w:rsid w:val="002430F8"/>
    <w:rsid w:val="00243A0F"/>
    <w:rsid w:val="00244D9C"/>
    <w:rsid w:val="00253815"/>
    <w:rsid w:val="00255BF6"/>
    <w:rsid w:val="00256B9A"/>
    <w:rsid w:val="00256F51"/>
    <w:rsid w:val="00256F9A"/>
    <w:rsid w:val="0025711D"/>
    <w:rsid w:val="002576BA"/>
    <w:rsid w:val="00257ED6"/>
    <w:rsid w:val="00262568"/>
    <w:rsid w:val="002631C1"/>
    <w:rsid w:val="002634D7"/>
    <w:rsid w:val="002644EC"/>
    <w:rsid w:val="00264A01"/>
    <w:rsid w:val="00264CA2"/>
    <w:rsid w:val="002665EA"/>
    <w:rsid w:val="00266820"/>
    <w:rsid w:val="00266DA3"/>
    <w:rsid w:val="00266F67"/>
    <w:rsid w:val="00267741"/>
    <w:rsid w:val="00270135"/>
    <w:rsid w:val="00270B97"/>
    <w:rsid w:val="00270C14"/>
    <w:rsid w:val="002717B8"/>
    <w:rsid w:val="00271B57"/>
    <w:rsid w:val="00272A0E"/>
    <w:rsid w:val="0027315B"/>
    <w:rsid w:val="0027335A"/>
    <w:rsid w:val="00273A2D"/>
    <w:rsid w:val="00275386"/>
    <w:rsid w:val="002757C6"/>
    <w:rsid w:val="002758D2"/>
    <w:rsid w:val="00275BA6"/>
    <w:rsid w:val="00280191"/>
    <w:rsid w:val="00280910"/>
    <w:rsid w:val="00280933"/>
    <w:rsid w:val="00281257"/>
    <w:rsid w:val="002815F4"/>
    <w:rsid w:val="00281881"/>
    <w:rsid w:val="002824D2"/>
    <w:rsid w:val="00282610"/>
    <w:rsid w:val="00282A03"/>
    <w:rsid w:val="00283CF5"/>
    <w:rsid w:val="002854C4"/>
    <w:rsid w:val="00285525"/>
    <w:rsid w:val="00286B33"/>
    <w:rsid w:val="002902FC"/>
    <w:rsid w:val="00290427"/>
    <w:rsid w:val="002916DD"/>
    <w:rsid w:val="00291800"/>
    <w:rsid w:val="00291E63"/>
    <w:rsid w:val="00293AF0"/>
    <w:rsid w:val="00293CE9"/>
    <w:rsid w:val="00294C8C"/>
    <w:rsid w:val="00294D49"/>
    <w:rsid w:val="00294E12"/>
    <w:rsid w:val="00295271"/>
    <w:rsid w:val="00296A0D"/>
    <w:rsid w:val="00297242"/>
    <w:rsid w:val="002A04ED"/>
    <w:rsid w:val="002A13A7"/>
    <w:rsid w:val="002A2609"/>
    <w:rsid w:val="002A354A"/>
    <w:rsid w:val="002A3F25"/>
    <w:rsid w:val="002A4E3C"/>
    <w:rsid w:val="002A4F44"/>
    <w:rsid w:val="002A5F84"/>
    <w:rsid w:val="002A705E"/>
    <w:rsid w:val="002A7BB7"/>
    <w:rsid w:val="002B0702"/>
    <w:rsid w:val="002B07AB"/>
    <w:rsid w:val="002B20F1"/>
    <w:rsid w:val="002B21A9"/>
    <w:rsid w:val="002B284B"/>
    <w:rsid w:val="002B2866"/>
    <w:rsid w:val="002B2A62"/>
    <w:rsid w:val="002B61E0"/>
    <w:rsid w:val="002B7481"/>
    <w:rsid w:val="002B780F"/>
    <w:rsid w:val="002C006D"/>
    <w:rsid w:val="002C084F"/>
    <w:rsid w:val="002C19EC"/>
    <w:rsid w:val="002C1AE6"/>
    <w:rsid w:val="002C2962"/>
    <w:rsid w:val="002C307E"/>
    <w:rsid w:val="002C38C0"/>
    <w:rsid w:val="002C47B4"/>
    <w:rsid w:val="002C626D"/>
    <w:rsid w:val="002C6FCE"/>
    <w:rsid w:val="002C6FE1"/>
    <w:rsid w:val="002C7DCC"/>
    <w:rsid w:val="002D020E"/>
    <w:rsid w:val="002D0846"/>
    <w:rsid w:val="002D17FC"/>
    <w:rsid w:val="002D265E"/>
    <w:rsid w:val="002D272D"/>
    <w:rsid w:val="002D2F97"/>
    <w:rsid w:val="002D32D0"/>
    <w:rsid w:val="002D3832"/>
    <w:rsid w:val="002D3B3C"/>
    <w:rsid w:val="002D4DE7"/>
    <w:rsid w:val="002D5013"/>
    <w:rsid w:val="002D5D9D"/>
    <w:rsid w:val="002D7640"/>
    <w:rsid w:val="002D7A82"/>
    <w:rsid w:val="002E0690"/>
    <w:rsid w:val="002E2D8E"/>
    <w:rsid w:val="002E3250"/>
    <w:rsid w:val="002E3793"/>
    <w:rsid w:val="002E56F9"/>
    <w:rsid w:val="002E712E"/>
    <w:rsid w:val="002F0972"/>
    <w:rsid w:val="002F0F52"/>
    <w:rsid w:val="002F20F5"/>
    <w:rsid w:val="002F3F7E"/>
    <w:rsid w:val="002F45B3"/>
    <w:rsid w:val="002F4CEF"/>
    <w:rsid w:val="002F4E40"/>
    <w:rsid w:val="002F5B6F"/>
    <w:rsid w:val="002F6906"/>
    <w:rsid w:val="002F6B85"/>
    <w:rsid w:val="002F72EC"/>
    <w:rsid w:val="00301B13"/>
    <w:rsid w:val="0030259D"/>
    <w:rsid w:val="00302A8C"/>
    <w:rsid w:val="00303648"/>
    <w:rsid w:val="00304F61"/>
    <w:rsid w:val="00306324"/>
    <w:rsid w:val="00306933"/>
    <w:rsid w:val="00307595"/>
    <w:rsid w:val="00307DFB"/>
    <w:rsid w:val="00307E36"/>
    <w:rsid w:val="00310599"/>
    <w:rsid w:val="00311BD3"/>
    <w:rsid w:val="00312712"/>
    <w:rsid w:val="00312A81"/>
    <w:rsid w:val="00312D8F"/>
    <w:rsid w:val="00313E50"/>
    <w:rsid w:val="00313EF0"/>
    <w:rsid w:val="003154BC"/>
    <w:rsid w:val="00315726"/>
    <w:rsid w:val="00316CE0"/>
    <w:rsid w:val="003179FE"/>
    <w:rsid w:val="00320B13"/>
    <w:rsid w:val="00321A38"/>
    <w:rsid w:val="00321CD0"/>
    <w:rsid w:val="00322B79"/>
    <w:rsid w:val="003239E5"/>
    <w:rsid w:val="00323E19"/>
    <w:rsid w:val="003252E4"/>
    <w:rsid w:val="003261AD"/>
    <w:rsid w:val="00326255"/>
    <w:rsid w:val="00326C11"/>
    <w:rsid w:val="003276EA"/>
    <w:rsid w:val="00330434"/>
    <w:rsid w:val="00331158"/>
    <w:rsid w:val="00331202"/>
    <w:rsid w:val="00331DED"/>
    <w:rsid w:val="00331E70"/>
    <w:rsid w:val="00332BDA"/>
    <w:rsid w:val="003330D3"/>
    <w:rsid w:val="003336F1"/>
    <w:rsid w:val="00333ABA"/>
    <w:rsid w:val="00334100"/>
    <w:rsid w:val="003352B6"/>
    <w:rsid w:val="003357B7"/>
    <w:rsid w:val="003359D3"/>
    <w:rsid w:val="00335CA2"/>
    <w:rsid w:val="0033715C"/>
    <w:rsid w:val="003373F1"/>
    <w:rsid w:val="0033791D"/>
    <w:rsid w:val="00342155"/>
    <w:rsid w:val="00342865"/>
    <w:rsid w:val="00342B47"/>
    <w:rsid w:val="00342EF7"/>
    <w:rsid w:val="00344FB7"/>
    <w:rsid w:val="003458BE"/>
    <w:rsid w:val="0034591F"/>
    <w:rsid w:val="003471AB"/>
    <w:rsid w:val="00347A76"/>
    <w:rsid w:val="00350094"/>
    <w:rsid w:val="00350EE6"/>
    <w:rsid w:val="00352607"/>
    <w:rsid w:val="00352B65"/>
    <w:rsid w:val="00353FAD"/>
    <w:rsid w:val="003547A2"/>
    <w:rsid w:val="00355C69"/>
    <w:rsid w:val="00357245"/>
    <w:rsid w:val="0035727C"/>
    <w:rsid w:val="0035744C"/>
    <w:rsid w:val="00357BB2"/>
    <w:rsid w:val="00361112"/>
    <w:rsid w:val="003611E0"/>
    <w:rsid w:val="003616E6"/>
    <w:rsid w:val="003621B5"/>
    <w:rsid w:val="00362A17"/>
    <w:rsid w:val="00362B1F"/>
    <w:rsid w:val="00364780"/>
    <w:rsid w:val="00365670"/>
    <w:rsid w:val="00365BAF"/>
    <w:rsid w:val="00366905"/>
    <w:rsid w:val="0036693D"/>
    <w:rsid w:val="00366A73"/>
    <w:rsid w:val="00367CE6"/>
    <w:rsid w:val="0037055E"/>
    <w:rsid w:val="00370D37"/>
    <w:rsid w:val="00370DE7"/>
    <w:rsid w:val="00371267"/>
    <w:rsid w:val="003712DA"/>
    <w:rsid w:val="00371353"/>
    <w:rsid w:val="0037139B"/>
    <w:rsid w:val="003720C9"/>
    <w:rsid w:val="00373C6F"/>
    <w:rsid w:val="00373EF4"/>
    <w:rsid w:val="0037556C"/>
    <w:rsid w:val="0037601E"/>
    <w:rsid w:val="00376B8B"/>
    <w:rsid w:val="00377111"/>
    <w:rsid w:val="00377AA8"/>
    <w:rsid w:val="003802C1"/>
    <w:rsid w:val="00381397"/>
    <w:rsid w:val="003816F5"/>
    <w:rsid w:val="00381F61"/>
    <w:rsid w:val="00382549"/>
    <w:rsid w:val="003827F6"/>
    <w:rsid w:val="00382FB7"/>
    <w:rsid w:val="00384D52"/>
    <w:rsid w:val="003862E9"/>
    <w:rsid w:val="003863D4"/>
    <w:rsid w:val="00386590"/>
    <w:rsid w:val="00386AD7"/>
    <w:rsid w:val="003916BC"/>
    <w:rsid w:val="003920C7"/>
    <w:rsid w:val="0039285F"/>
    <w:rsid w:val="00392A6D"/>
    <w:rsid w:val="0039386E"/>
    <w:rsid w:val="0039517A"/>
    <w:rsid w:val="00396AD5"/>
    <w:rsid w:val="003A0C93"/>
    <w:rsid w:val="003A13A2"/>
    <w:rsid w:val="003A17FE"/>
    <w:rsid w:val="003A207A"/>
    <w:rsid w:val="003A2994"/>
    <w:rsid w:val="003A36C3"/>
    <w:rsid w:val="003A3F3B"/>
    <w:rsid w:val="003A4C05"/>
    <w:rsid w:val="003A5164"/>
    <w:rsid w:val="003A5A8B"/>
    <w:rsid w:val="003A6331"/>
    <w:rsid w:val="003A7907"/>
    <w:rsid w:val="003A7AFF"/>
    <w:rsid w:val="003B05DD"/>
    <w:rsid w:val="003B1373"/>
    <w:rsid w:val="003B1918"/>
    <w:rsid w:val="003B26DE"/>
    <w:rsid w:val="003B2BE0"/>
    <w:rsid w:val="003B2EC7"/>
    <w:rsid w:val="003B3EFD"/>
    <w:rsid w:val="003B6E27"/>
    <w:rsid w:val="003B7835"/>
    <w:rsid w:val="003B78C2"/>
    <w:rsid w:val="003B79B7"/>
    <w:rsid w:val="003B7E28"/>
    <w:rsid w:val="003C0E6A"/>
    <w:rsid w:val="003C1456"/>
    <w:rsid w:val="003C162F"/>
    <w:rsid w:val="003C16D6"/>
    <w:rsid w:val="003C1A76"/>
    <w:rsid w:val="003C30D4"/>
    <w:rsid w:val="003C3488"/>
    <w:rsid w:val="003C4725"/>
    <w:rsid w:val="003C4867"/>
    <w:rsid w:val="003C516B"/>
    <w:rsid w:val="003C6548"/>
    <w:rsid w:val="003C6733"/>
    <w:rsid w:val="003D00DF"/>
    <w:rsid w:val="003D014E"/>
    <w:rsid w:val="003D0DC5"/>
    <w:rsid w:val="003D1E6F"/>
    <w:rsid w:val="003D31DB"/>
    <w:rsid w:val="003D3474"/>
    <w:rsid w:val="003D3510"/>
    <w:rsid w:val="003D356A"/>
    <w:rsid w:val="003D3872"/>
    <w:rsid w:val="003D4619"/>
    <w:rsid w:val="003D4754"/>
    <w:rsid w:val="003D78DD"/>
    <w:rsid w:val="003E061D"/>
    <w:rsid w:val="003E0DE3"/>
    <w:rsid w:val="003E2968"/>
    <w:rsid w:val="003E2A54"/>
    <w:rsid w:val="003E3057"/>
    <w:rsid w:val="003E3E57"/>
    <w:rsid w:val="003E4822"/>
    <w:rsid w:val="003E4A24"/>
    <w:rsid w:val="003E4A54"/>
    <w:rsid w:val="003E4F5E"/>
    <w:rsid w:val="003E5DCE"/>
    <w:rsid w:val="003E5E0F"/>
    <w:rsid w:val="003E6019"/>
    <w:rsid w:val="003E64A5"/>
    <w:rsid w:val="003E6E26"/>
    <w:rsid w:val="003E7D70"/>
    <w:rsid w:val="003F0B9C"/>
    <w:rsid w:val="003F1AC6"/>
    <w:rsid w:val="003F2354"/>
    <w:rsid w:val="003F34F4"/>
    <w:rsid w:val="003F3823"/>
    <w:rsid w:val="003F443B"/>
    <w:rsid w:val="003F446C"/>
    <w:rsid w:val="003F4F32"/>
    <w:rsid w:val="003F50F4"/>
    <w:rsid w:val="003F589A"/>
    <w:rsid w:val="003F5905"/>
    <w:rsid w:val="003F5A5C"/>
    <w:rsid w:val="003F5AF4"/>
    <w:rsid w:val="003F7044"/>
    <w:rsid w:val="003F7148"/>
    <w:rsid w:val="003F726D"/>
    <w:rsid w:val="003F7D68"/>
    <w:rsid w:val="00400735"/>
    <w:rsid w:val="004011A1"/>
    <w:rsid w:val="0040364A"/>
    <w:rsid w:val="00404C67"/>
    <w:rsid w:val="0040593C"/>
    <w:rsid w:val="00407852"/>
    <w:rsid w:val="0041028B"/>
    <w:rsid w:val="0041126A"/>
    <w:rsid w:val="00412406"/>
    <w:rsid w:val="0041318D"/>
    <w:rsid w:val="004138A0"/>
    <w:rsid w:val="00413D19"/>
    <w:rsid w:val="00414261"/>
    <w:rsid w:val="0041435D"/>
    <w:rsid w:val="00414990"/>
    <w:rsid w:val="00414DD2"/>
    <w:rsid w:val="00417117"/>
    <w:rsid w:val="0041796C"/>
    <w:rsid w:val="00420004"/>
    <w:rsid w:val="004202BF"/>
    <w:rsid w:val="00420C94"/>
    <w:rsid w:val="00422BF7"/>
    <w:rsid w:val="00423874"/>
    <w:rsid w:val="004246F6"/>
    <w:rsid w:val="00424EDD"/>
    <w:rsid w:val="00425FBB"/>
    <w:rsid w:val="00426641"/>
    <w:rsid w:val="004271A6"/>
    <w:rsid w:val="00427233"/>
    <w:rsid w:val="00427E68"/>
    <w:rsid w:val="0043047F"/>
    <w:rsid w:val="00431D71"/>
    <w:rsid w:val="00432FEA"/>
    <w:rsid w:val="004333A6"/>
    <w:rsid w:val="004338BF"/>
    <w:rsid w:val="00434C05"/>
    <w:rsid w:val="00434C2E"/>
    <w:rsid w:val="0043568E"/>
    <w:rsid w:val="00436AD7"/>
    <w:rsid w:val="00436E96"/>
    <w:rsid w:val="0043718D"/>
    <w:rsid w:val="004374B8"/>
    <w:rsid w:val="00437DC1"/>
    <w:rsid w:val="00437FB7"/>
    <w:rsid w:val="00440F88"/>
    <w:rsid w:val="0044387D"/>
    <w:rsid w:val="0044455D"/>
    <w:rsid w:val="004456E2"/>
    <w:rsid w:val="004462C8"/>
    <w:rsid w:val="00446630"/>
    <w:rsid w:val="004467C4"/>
    <w:rsid w:val="004468E7"/>
    <w:rsid w:val="00446F6B"/>
    <w:rsid w:val="004475A8"/>
    <w:rsid w:val="004525AC"/>
    <w:rsid w:val="0045374D"/>
    <w:rsid w:val="00454467"/>
    <w:rsid w:val="00454D7A"/>
    <w:rsid w:val="0045568D"/>
    <w:rsid w:val="00456892"/>
    <w:rsid w:val="0046039D"/>
    <w:rsid w:val="00460875"/>
    <w:rsid w:val="0046094F"/>
    <w:rsid w:val="00461377"/>
    <w:rsid w:val="00461510"/>
    <w:rsid w:val="00462A04"/>
    <w:rsid w:val="00463B2C"/>
    <w:rsid w:val="0046416C"/>
    <w:rsid w:val="004654B6"/>
    <w:rsid w:val="00465B5D"/>
    <w:rsid w:val="0046631E"/>
    <w:rsid w:val="004710CE"/>
    <w:rsid w:val="004734B3"/>
    <w:rsid w:val="00474237"/>
    <w:rsid w:val="00474244"/>
    <w:rsid w:val="00474F4D"/>
    <w:rsid w:val="00476C7A"/>
    <w:rsid w:val="00477203"/>
    <w:rsid w:val="00477384"/>
    <w:rsid w:val="00480071"/>
    <w:rsid w:val="0048016C"/>
    <w:rsid w:val="00480881"/>
    <w:rsid w:val="00480B5F"/>
    <w:rsid w:val="0048311B"/>
    <w:rsid w:val="00485C7A"/>
    <w:rsid w:val="004868CE"/>
    <w:rsid w:val="00486A90"/>
    <w:rsid w:val="00486D37"/>
    <w:rsid w:val="0048717C"/>
    <w:rsid w:val="00487AFA"/>
    <w:rsid w:val="00492A52"/>
    <w:rsid w:val="00493A4D"/>
    <w:rsid w:val="00494EEA"/>
    <w:rsid w:val="00495622"/>
    <w:rsid w:val="004958D8"/>
    <w:rsid w:val="0049608B"/>
    <w:rsid w:val="00496D67"/>
    <w:rsid w:val="004971B9"/>
    <w:rsid w:val="00497EA6"/>
    <w:rsid w:val="004A0460"/>
    <w:rsid w:val="004A2E62"/>
    <w:rsid w:val="004A2E79"/>
    <w:rsid w:val="004A2FF1"/>
    <w:rsid w:val="004A3E58"/>
    <w:rsid w:val="004A5326"/>
    <w:rsid w:val="004A54AA"/>
    <w:rsid w:val="004A5B0C"/>
    <w:rsid w:val="004A5DE4"/>
    <w:rsid w:val="004A6782"/>
    <w:rsid w:val="004A6C1B"/>
    <w:rsid w:val="004A6FCF"/>
    <w:rsid w:val="004B0270"/>
    <w:rsid w:val="004B1E0A"/>
    <w:rsid w:val="004B362E"/>
    <w:rsid w:val="004B3947"/>
    <w:rsid w:val="004B4DD9"/>
    <w:rsid w:val="004B5262"/>
    <w:rsid w:val="004B52B8"/>
    <w:rsid w:val="004B67F0"/>
    <w:rsid w:val="004B7A28"/>
    <w:rsid w:val="004C14A3"/>
    <w:rsid w:val="004C175A"/>
    <w:rsid w:val="004C1927"/>
    <w:rsid w:val="004C2A9A"/>
    <w:rsid w:val="004C32AE"/>
    <w:rsid w:val="004C3309"/>
    <w:rsid w:val="004C421C"/>
    <w:rsid w:val="004C601A"/>
    <w:rsid w:val="004D2283"/>
    <w:rsid w:val="004D2713"/>
    <w:rsid w:val="004D357E"/>
    <w:rsid w:val="004D3E78"/>
    <w:rsid w:val="004D4565"/>
    <w:rsid w:val="004D54F7"/>
    <w:rsid w:val="004D56F7"/>
    <w:rsid w:val="004D72C3"/>
    <w:rsid w:val="004D7FEA"/>
    <w:rsid w:val="004E0814"/>
    <w:rsid w:val="004E0DA0"/>
    <w:rsid w:val="004E0F80"/>
    <w:rsid w:val="004E138C"/>
    <w:rsid w:val="004E1F0E"/>
    <w:rsid w:val="004E30AD"/>
    <w:rsid w:val="004E3193"/>
    <w:rsid w:val="004E40AE"/>
    <w:rsid w:val="004E454F"/>
    <w:rsid w:val="004E4599"/>
    <w:rsid w:val="004E5496"/>
    <w:rsid w:val="004E5BC0"/>
    <w:rsid w:val="004E68BB"/>
    <w:rsid w:val="004E7B93"/>
    <w:rsid w:val="004F1350"/>
    <w:rsid w:val="004F1462"/>
    <w:rsid w:val="004F18D9"/>
    <w:rsid w:val="004F19EF"/>
    <w:rsid w:val="004F1AE9"/>
    <w:rsid w:val="004F38B7"/>
    <w:rsid w:val="004F554B"/>
    <w:rsid w:val="004F5EDE"/>
    <w:rsid w:val="004F6429"/>
    <w:rsid w:val="004F6AA9"/>
    <w:rsid w:val="004F710F"/>
    <w:rsid w:val="004F759B"/>
    <w:rsid w:val="004F7DB8"/>
    <w:rsid w:val="00500653"/>
    <w:rsid w:val="005009BF"/>
    <w:rsid w:val="00501046"/>
    <w:rsid w:val="00503C59"/>
    <w:rsid w:val="00503EA6"/>
    <w:rsid w:val="005042D3"/>
    <w:rsid w:val="0050616B"/>
    <w:rsid w:val="005062B0"/>
    <w:rsid w:val="005067B8"/>
    <w:rsid w:val="00506ACB"/>
    <w:rsid w:val="00510767"/>
    <w:rsid w:val="00511B68"/>
    <w:rsid w:val="00512647"/>
    <w:rsid w:val="005133A7"/>
    <w:rsid w:val="005133E6"/>
    <w:rsid w:val="005134C2"/>
    <w:rsid w:val="005138FC"/>
    <w:rsid w:val="00514E11"/>
    <w:rsid w:val="005152F5"/>
    <w:rsid w:val="005166F4"/>
    <w:rsid w:val="0051794F"/>
    <w:rsid w:val="00520412"/>
    <w:rsid w:val="005209FE"/>
    <w:rsid w:val="00521203"/>
    <w:rsid w:val="005212F9"/>
    <w:rsid w:val="0052192D"/>
    <w:rsid w:val="00522107"/>
    <w:rsid w:val="00522816"/>
    <w:rsid w:val="00522F47"/>
    <w:rsid w:val="00523B75"/>
    <w:rsid w:val="00523DFE"/>
    <w:rsid w:val="00523EE2"/>
    <w:rsid w:val="005241B7"/>
    <w:rsid w:val="0052479B"/>
    <w:rsid w:val="00524B94"/>
    <w:rsid w:val="00525AB0"/>
    <w:rsid w:val="00526BD9"/>
    <w:rsid w:val="00527479"/>
    <w:rsid w:val="00531788"/>
    <w:rsid w:val="00533A57"/>
    <w:rsid w:val="00535285"/>
    <w:rsid w:val="00535EBE"/>
    <w:rsid w:val="00536BA6"/>
    <w:rsid w:val="005401A0"/>
    <w:rsid w:val="0054095B"/>
    <w:rsid w:val="00540D0F"/>
    <w:rsid w:val="00542F4E"/>
    <w:rsid w:val="00543652"/>
    <w:rsid w:val="00543681"/>
    <w:rsid w:val="005448E4"/>
    <w:rsid w:val="00544FBE"/>
    <w:rsid w:val="005450A0"/>
    <w:rsid w:val="0054612B"/>
    <w:rsid w:val="0054661B"/>
    <w:rsid w:val="0054774C"/>
    <w:rsid w:val="005506DE"/>
    <w:rsid w:val="00552E6A"/>
    <w:rsid w:val="00553044"/>
    <w:rsid w:val="0055372D"/>
    <w:rsid w:val="00553E54"/>
    <w:rsid w:val="005543C9"/>
    <w:rsid w:val="005554E7"/>
    <w:rsid w:val="0055578E"/>
    <w:rsid w:val="005568C9"/>
    <w:rsid w:val="005576D2"/>
    <w:rsid w:val="005605A1"/>
    <w:rsid w:val="005617F4"/>
    <w:rsid w:val="0056251D"/>
    <w:rsid w:val="00562C8D"/>
    <w:rsid w:val="0056319F"/>
    <w:rsid w:val="00563676"/>
    <w:rsid w:val="0056408C"/>
    <w:rsid w:val="005640BC"/>
    <w:rsid w:val="00565682"/>
    <w:rsid w:val="0056582B"/>
    <w:rsid w:val="00566095"/>
    <w:rsid w:val="005677CB"/>
    <w:rsid w:val="00567906"/>
    <w:rsid w:val="00567F48"/>
    <w:rsid w:val="00570193"/>
    <w:rsid w:val="00570B21"/>
    <w:rsid w:val="00570E76"/>
    <w:rsid w:val="0057126C"/>
    <w:rsid w:val="00571DCA"/>
    <w:rsid w:val="00572E1A"/>
    <w:rsid w:val="00572EFD"/>
    <w:rsid w:val="00573652"/>
    <w:rsid w:val="00573BD8"/>
    <w:rsid w:val="00573C9C"/>
    <w:rsid w:val="0057513D"/>
    <w:rsid w:val="005758DA"/>
    <w:rsid w:val="00576822"/>
    <w:rsid w:val="005768BD"/>
    <w:rsid w:val="00577C08"/>
    <w:rsid w:val="0058033A"/>
    <w:rsid w:val="00580465"/>
    <w:rsid w:val="005811CD"/>
    <w:rsid w:val="00581866"/>
    <w:rsid w:val="00581C60"/>
    <w:rsid w:val="005822F3"/>
    <w:rsid w:val="005831C8"/>
    <w:rsid w:val="0058564A"/>
    <w:rsid w:val="0058638E"/>
    <w:rsid w:val="00587FE0"/>
    <w:rsid w:val="00590277"/>
    <w:rsid w:val="00590DF0"/>
    <w:rsid w:val="00591B6B"/>
    <w:rsid w:val="00591D03"/>
    <w:rsid w:val="00591D5D"/>
    <w:rsid w:val="0059458F"/>
    <w:rsid w:val="00595B1F"/>
    <w:rsid w:val="005967F6"/>
    <w:rsid w:val="00597A2A"/>
    <w:rsid w:val="005A1E1B"/>
    <w:rsid w:val="005A1E84"/>
    <w:rsid w:val="005A2E3D"/>
    <w:rsid w:val="005A3157"/>
    <w:rsid w:val="005A5350"/>
    <w:rsid w:val="005A590E"/>
    <w:rsid w:val="005A654E"/>
    <w:rsid w:val="005A687A"/>
    <w:rsid w:val="005A6AD4"/>
    <w:rsid w:val="005A72AA"/>
    <w:rsid w:val="005A7CC2"/>
    <w:rsid w:val="005B1273"/>
    <w:rsid w:val="005B204A"/>
    <w:rsid w:val="005B2D43"/>
    <w:rsid w:val="005B3219"/>
    <w:rsid w:val="005B3DAB"/>
    <w:rsid w:val="005B45AE"/>
    <w:rsid w:val="005B48A6"/>
    <w:rsid w:val="005B61EF"/>
    <w:rsid w:val="005B6B73"/>
    <w:rsid w:val="005B6E33"/>
    <w:rsid w:val="005B76AD"/>
    <w:rsid w:val="005C2597"/>
    <w:rsid w:val="005C30CD"/>
    <w:rsid w:val="005C33EC"/>
    <w:rsid w:val="005C3881"/>
    <w:rsid w:val="005C4FBA"/>
    <w:rsid w:val="005C50EA"/>
    <w:rsid w:val="005C52A0"/>
    <w:rsid w:val="005C5796"/>
    <w:rsid w:val="005D14C0"/>
    <w:rsid w:val="005D1C31"/>
    <w:rsid w:val="005D26C6"/>
    <w:rsid w:val="005D2ADF"/>
    <w:rsid w:val="005D2F0D"/>
    <w:rsid w:val="005D2FBD"/>
    <w:rsid w:val="005D3F1B"/>
    <w:rsid w:val="005D626E"/>
    <w:rsid w:val="005D666B"/>
    <w:rsid w:val="005D7528"/>
    <w:rsid w:val="005D7B32"/>
    <w:rsid w:val="005D7D9A"/>
    <w:rsid w:val="005D7F2F"/>
    <w:rsid w:val="005D7F73"/>
    <w:rsid w:val="005E005D"/>
    <w:rsid w:val="005E01FA"/>
    <w:rsid w:val="005E0D98"/>
    <w:rsid w:val="005E23FA"/>
    <w:rsid w:val="005E3B32"/>
    <w:rsid w:val="005E3C86"/>
    <w:rsid w:val="005E3D9B"/>
    <w:rsid w:val="005E4DC8"/>
    <w:rsid w:val="005E5497"/>
    <w:rsid w:val="005E5773"/>
    <w:rsid w:val="005E5CDA"/>
    <w:rsid w:val="005E5D1E"/>
    <w:rsid w:val="005E6BF0"/>
    <w:rsid w:val="005E6CC1"/>
    <w:rsid w:val="005E6E05"/>
    <w:rsid w:val="005E72F0"/>
    <w:rsid w:val="005E7454"/>
    <w:rsid w:val="005F0240"/>
    <w:rsid w:val="005F02B5"/>
    <w:rsid w:val="005F219B"/>
    <w:rsid w:val="005F267C"/>
    <w:rsid w:val="005F3684"/>
    <w:rsid w:val="005F4423"/>
    <w:rsid w:val="005F4B4B"/>
    <w:rsid w:val="005F5381"/>
    <w:rsid w:val="005F69CC"/>
    <w:rsid w:val="005F7051"/>
    <w:rsid w:val="0060053D"/>
    <w:rsid w:val="006022E5"/>
    <w:rsid w:val="00602983"/>
    <w:rsid w:val="00603333"/>
    <w:rsid w:val="00603971"/>
    <w:rsid w:val="006057E0"/>
    <w:rsid w:val="006059A6"/>
    <w:rsid w:val="006062C5"/>
    <w:rsid w:val="00607C67"/>
    <w:rsid w:val="00612F33"/>
    <w:rsid w:val="006135AE"/>
    <w:rsid w:val="006138E5"/>
    <w:rsid w:val="00617791"/>
    <w:rsid w:val="00617A39"/>
    <w:rsid w:val="00617B73"/>
    <w:rsid w:val="0062261C"/>
    <w:rsid w:val="00624C08"/>
    <w:rsid w:val="0062524F"/>
    <w:rsid w:val="00625B21"/>
    <w:rsid w:val="00626022"/>
    <w:rsid w:val="00626112"/>
    <w:rsid w:val="006273E1"/>
    <w:rsid w:val="0063039E"/>
    <w:rsid w:val="0063113C"/>
    <w:rsid w:val="00631F6E"/>
    <w:rsid w:val="006337BA"/>
    <w:rsid w:val="00633CBD"/>
    <w:rsid w:val="00634E7F"/>
    <w:rsid w:val="00635040"/>
    <w:rsid w:val="006363D5"/>
    <w:rsid w:val="00636B0B"/>
    <w:rsid w:val="00637748"/>
    <w:rsid w:val="00637C5A"/>
    <w:rsid w:val="00637D19"/>
    <w:rsid w:val="006403BE"/>
    <w:rsid w:val="00640410"/>
    <w:rsid w:val="0064092D"/>
    <w:rsid w:val="00640D6F"/>
    <w:rsid w:val="006411FF"/>
    <w:rsid w:val="00641C85"/>
    <w:rsid w:val="00642275"/>
    <w:rsid w:val="0064488C"/>
    <w:rsid w:val="00644B0D"/>
    <w:rsid w:val="00644B5E"/>
    <w:rsid w:val="00644E8A"/>
    <w:rsid w:val="00646044"/>
    <w:rsid w:val="00647941"/>
    <w:rsid w:val="00647A04"/>
    <w:rsid w:val="00647F68"/>
    <w:rsid w:val="00650277"/>
    <w:rsid w:val="0065030C"/>
    <w:rsid w:val="006514D7"/>
    <w:rsid w:val="0065192F"/>
    <w:rsid w:val="00653F42"/>
    <w:rsid w:val="00654DD5"/>
    <w:rsid w:val="00655D4B"/>
    <w:rsid w:val="00656A9C"/>
    <w:rsid w:val="00656BB5"/>
    <w:rsid w:val="0065765F"/>
    <w:rsid w:val="0066048A"/>
    <w:rsid w:val="00661F3A"/>
    <w:rsid w:val="00662E0D"/>
    <w:rsid w:val="0066341C"/>
    <w:rsid w:val="00663BED"/>
    <w:rsid w:val="00664571"/>
    <w:rsid w:val="00664B39"/>
    <w:rsid w:val="006651F7"/>
    <w:rsid w:val="00666889"/>
    <w:rsid w:val="00666AF3"/>
    <w:rsid w:val="00670D9A"/>
    <w:rsid w:val="00670F60"/>
    <w:rsid w:val="006710EB"/>
    <w:rsid w:val="00673140"/>
    <w:rsid w:val="006738D2"/>
    <w:rsid w:val="0067424F"/>
    <w:rsid w:val="0067551D"/>
    <w:rsid w:val="0067731C"/>
    <w:rsid w:val="00681231"/>
    <w:rsid w:val="00682136"/>
    <w:rsid w:val="00682ECE"/>
    <w:rsid w:val="0068339A"/>
    <w:rsid w:val="00684176"/>
    <w:rsid w:val="006846F0"/>
    <w:rsid w:val="00684D4A"/>
    <w:rsid w:val="00686637"/>
    <w:rsid w:val="006869D7"/>
    <w:rsid w:val="00687A6F"/>
    <w:rsid w:val="00687D13"/>
    <w:rsid w:val="006900EE"/>
    <w:rsid w:val="0069032B"/>
    <w:rsid w:val="00690713"/>
    <w:rsid w:val="00690DBB"/>
    <w:rsid w:val="00690FBE"/>
    <w:rsid w:val="00691664"/>
    <w:rsid w:val="0069180F"/>
    <w:rsid w:val="00691E3F"/>
    <w:rsid w:val="0069262D"/>
    <w:rsid w:val="00694FCB"/>
    <w:rsid w:val="0069732B"/>
    <w:rsid w:val="006A142B"/>
    <w:rsid w:val="006A1772"/>
    <w:rsid w:val="006A1B51"/>
    <w:rsid w:val="006A329F"/>
    <w:rsid w:val="006A3472"/>
    <w:rsid w:val="006A409B"/>
    <w:rsid w:val="006A45EC"/>
    <w:rsid w:val="006A47A6"/>
    <w:rsid w:val="006A4890"/>
    <w:rsid w:val="006A4DE1"/>
    <w:rsid w:val="006A58CC"/>
    <w:rsid w:val="006A5EE6"/>
    <w:rsid w:val="006A744C"/>
    <w:rsid w:val="006B115D"/>
    <w:rsid w:val="006B4445"/>
    <w:rsid w:val="006B4A5A"/>
    <w:rsid w:val="006B6718"/>
    <w:rsid w:val="006B6857"/>
    <w:rsid w:val="006B6FCC"/>
    <w:rsid w:val="006B72DB"/>
    <w:rsid w:val="006B7565"/>
    <w:rsid w:val="006B794E"/>
    <w:rsid w:val="006C4766"/>
    <w:rsid w:val="006C4A2C"/>
    <w:rsid w:val="006C5ABD"/>
    <w:rsid w:val="006C68E8"/>
    <w:rsid w:val="006C749B"/>
    <w:rsid w:val="006D0BAC"/>
    <w:rsid w:val="006D104E"/>
    <w:rsid w:val="006D12E9"/>
    <w:rsid w:val="006D163C"/>
    <w:rsid w:val="006D23E0"/>
    <w:rsid w:val="006D2601"/>
    <w:rsid w:val="006D2D2B"/>
    <w:rsid w:val="006D49C3"/>
    <w:rsid w:val="006D52AE"/>
    <w:rsid w:val="006D5C17"/>
    <w:rsid w:val="006D6237"/>
    <w:rsid w:val="006D6CFB"/>
    <w:rsid w:val="006D7313"/>
    <w:rsid w:val="006D7871"/>
    <w:rsid w:val="006E031E"/>
    <w:rsid w:val="006E046E"/>
    <w:rsid w:val="006E2492"/>
    <w:rsid w:val="006E35AC"/>
    <w:rsid w:val="006E3EC9"/>
    <w:rsid w:val="006E4CD0"/>
    <w:rsid w:val="006E4F9A"/>
    <w:rsid w:val="006E5A58"/>
    <w:rsid w:val="006E71CA"/>
    <w:rsid w:val="006E765C"/>
    <w:rsid w:val="006E77C8"/>
    <w:rsid w:val="006F000E"/>
    <w:rsid w:val="006F0775"/>
    <w:rsid w:val="006F4930"/>
    <w:rsid w:val="006F5111"/>
    <w:rsid w:val="006F5CBE"/>
    <w:rsid w:val="006F7813"/>
    <w:rsid w:val="006F7CAD"/>
    <w:rsid w:val="007000C7"/>
    <w:rsid w:val="00700B7D"/>
    <w:rsid w:val="007012EB"/>
    <w:rsid w:val="00701780"/>
    <w:rsid w:val="00702001"/>
    <w:rsid w:val="00702B64"/>
    <w:rsid w:val="00702B8B"/>
    <w:rsid w:val="00703D71"/>
    <w:rsid w:val="0070656C"/>
    <w:rsid w:val="00706928"/>
    <w:rsid w:val="007073C3"/>
    <w:rsid w:val="00707757"/>
    <w:rsid w:val="00711775"/>
    <w:rsid w:val="00711ECB"/>
    <w:rsid w:val="007120C7"/>
    <w:rsid w:val="0071290B"/>
    <w:rsid w:val="00712FDF"/>
    <w:rsid w:val="007135CA"/>
    <w:rsid w:val="00714C27"/>
    <w:rsid w:val="0071563B"/>
    <w:rsid w:val="007157B9"/>
    <w:rsid w:val="007157BA"/>
    <w:rsid w:val="00717339"/>
    <w:rsid w:val="00717986"/>
    <w:rsid w:val="007179A4"/>
    <w:rsid w:val="00717E61"/>
    <w:rsid w:val="00720AF3"/>
    <w:rsid w:val="00720CAD"/>
    <w:rsid w:val="00720FC6"/>
    <w:rsid w:val="00721376"/>
    <w:rsid w:val="00721AE7"/>
    <w:rsid w:val="007222B9"/>
    <w:rsid w:val="00722E58"/>
    <w:rsid w:val="0072362E"/>
    <w:rsid w:val="007241FA"/>
    <w:rsid w:val="007249AF"/>
    <w:rsid w:val="00725142"/>
    <w:rsid w:val="007258EF"/>
    <w:rsid w:val="007268FD"/>
    <w:rsid w:val="007276B2"/>
    <w:rsid w:val="00731180"/>
    <w:rsid w:val="00731408"/>
    <w:rsid w:val="00731BDA"/>
    <w:rsid w:val="00732AB1"/>
    <w:rsid w:val="00732BC9"/>
    <w:rsid w:val="007342C1"/>
    <w:rsid w:val="00734B13"/>
    <w:rsid w:val="0073726C"/>
    <w:rsid w:val="0074090B"/>
    <w:rsid w:val="00740936"/>
    <w:rsid w:val="00740D6B"/>
    <w:rsid w:val="00740DA8"/>
    <w:rsid w:val="0074174C"/>
    <w:rsid w:val="007419B0"/>
    <w:rsid w:val="00742223"/>
    <w:rsid w:val="00742D5B"/>
    <w:rsid w:val="0074465B"/>
    <w:rsid w:val="00744D34"/>
    <w:rsid w:val="00745BB5"/>
    <w:rsid w:val="00745F58"/>
    <w:rsid w:val="00747778"/>
    <w:rsid w:val="007507FB"/>
    <w:rsid w:val="00753011"/>
    <w:rsid w:val="00753C7D"/>
    <w:rsid w:val="00754B47"/>
    <w:rsid w:val="00754DEB"/>
    <w:rsid w:val="0075674A"/>
    <w:rsid w:val="00756CA5"/>
    <w:rsid w:val="00756D20"/>
    <w:rsid w:val="007571A3"/>
    <w:rsid w:val="007576C9"/>
    <w:rsid w:val="00761557"/>
    <w:rsid w:val="00761C35"/>
    <w:rsid w:val="00762598"/>
    <w:rsid w:val="00763DAA"/>
    <w:rsid w:val="00764050"/>
    <w:rsid w:val="007654C6"/>
    <w:rsid w:val="007655C8"/>
    <w:rsid w:val="00765E16"/>
    <w:rsid w:val="00767255"/>
    <w:rsid w:val="0076733D"/>
    <w:rsid w:val="00767636"/>
    <w:rsid w:val="00770462"/>
    <w:rsid w:val="00770F95"/>
    <w:rsid w:val="00771287"/>
    <w:rsid w:val="00773767"/>
    <w:rsid w:val="007744AE"/>
    <w:rsid w:val="00775174"/>
    <w:rsid w:val="007752B4"/>
    <w:rsid w:val="007756F8"/>
    <w:rsid w:val="00775AEA"/>
    <w:rsid w:val="00775EC8"/>
    <w:rsid w:val="00776300"/>
    <w:rsid w:val="007770FB"/>
    <w:rsid w:val="00780227"/>
    <w:rsid w:val="00780B52"/>
    <w:rsid w:val="007817EF"/>
    <w:rsid w:val="00781942"/>
    <w:rsid w:val="0078234F"/>
    <w:rsid w:val="00783E03"/>
    <w:rsid w:val="007851F9"/>
    <w:rsid w:val="0078589D"/>
    <w:rsid w:val="00785A55"/>
    <w:rsid w:val="00786C3C"/>
    <w:rsid w:val="0078728B"/>
    <w:rsid w:val="007902C7"/>
    <w:rsid w:val="00791A1B"/>
    <w:rsid w:val="007922B7"/>
    <w:rsid w:val="00792331"/>
    <w:rsid w:val="007924FA"/>
    <w:rsid w:val="00792DDB"/>
    <w:rsid w:val="00794301"/>
    <w:rsid w:val="00794DAB"/>
    <w:rsid w:val="007958DE"/>
    <w:rsid w:val="00795B23"/>
    <w:rsid w:val="00795BF5"/>
    <w:rsid w:val="0079654D"/>
    <w:rsid w:val="00796945"/>
    <w:rsid w:val="007A0986"/>
    <w:rsid w:val="007A31FB"/>
    <w:rsid w:val="007A3B76"/>
    <w:rsid w:val="007A3F83"/>
    <w:rsid w:val="007A4292"/>
    <w:rsid w:val="007A6172"/>
    <w:rsid w:val="007A717C"/>
    <w:rsid w:val="007B0719"/>
    <w:rsid w:val="007B2AD2"/>
    <w:rsid w:val="007B2B68"/>
    <w:rsid w:val="007B54C7"/>
    <w:rsid w:val="007B6C3F"/>
    <w:rsid w:val="007B7143"/>
    <w:rsid w:val="007C0408"/>
    <w:rsid w:val="007C0DA6"/>
    <w:rsid w:val="007C2213"/>
    <w:rsid w:val="007C22AE"/>
    <w:rsid w:val="007C4124"/>
    <w:rsid w:val="007C5567"/>
    <w:rsid w:val="007C5C8B"/>
    <w:rsid w:val="007C603B"/>
    <w:rsid w:val="007C60FE"/>
    <w:rsid w:val="007C740F"/>
    <w:rsid w:val="007C76F0"/>
    <w:rsid w:val="007C7DD6"/>
    <w:rsid w:val="007C7E81"/>
    <w:rsid w:val="007D0044"/>
    <w:rsid w:val="007D0799"/>
    <w:rsid w:val="007D136B"/>
    <w:rsid w:val="007D3C22"/>
    <w:rsid w:val="007D3EC7"/>
    <w:rsid w:val="007D40AB"/>
    <w:rsid w:val="007D417C"/>
    <w:rsid w:val="007D4332"/>
    <w:rsid w:val="007D58DB"/>
    <w:rsid w:val="007D5C5C"/>
    <w:rsid w:val="007D6B02"/>
    <w:rsid w:val="007D6C54"/>
    <w:rsid w:val="007D7F77"/>
    <w:rsid w:val="007E03C0"/>
    <w:rsid w:val="007E13D0"/>
    <w:rsid w:val="007E26B9"/>
    <w:rsid w:val="007E2B2E"/>
    <w:rsid w:val="007E2E8E"/>
    <w:rsid w:val="007E324F"/>
    <w:rsid w:val="007E3F93"/>
    <w:rsid w:val="007E3FAB"/>
    <w:rsid w:val="007E41AF"/>
    <w:rsid w:val="007E4923"/>
    <w:rsid w:val="007E495C"/>
    <w:rsid w:val="007E4C2C"/>
    <w:rsid w:val="007E5B24"/>
    <w:rsid w:val="007E5FD5"/>
    <w:rsid w:val="007E6CE3"/>
    <w:rsid w:val="007F0C1E"/>
    <w:rsid w:val="007F2538"/>
    <w:rsid w:val="007F4FD3"/>
    <w:rsid w:val="007F609A"/>
    <w:rsid w:val="007F6227"/>
    <w:rsid w:val="007F7AC3"/>
    <w:rsid w:val="0080013E"/>
    <w:rsid w:val="00802827"/>
    <w:rsid w:val="00803490"/>
    <w:rsid w:val="0080378B"/>
    <w:rsid w:val="00803E98"/>
    <w:rsid w:val="00805B69"/>
    <w:rsid w:val="00810271"/>
    <w:rsid w:val="008104B7"/>
    <w:rsid w:val="00810A36"/>
    <w:rsid w:val="00811945"/>
    <w:rsid w:val="00813556"/>
    <w:rsid w:val="008144B3"/>
    <w:rsid w:val="00814B19"/>
    <w:rsid w:val="0081531C"/>
    <w:rsid w:val="0081593C"/>
    <w:rsid w:val="00815C6D"/>
    <w:rsid w:val="00816BD5"/>
    <w:rsid w:val="00820924"/>
    <w:rsid w:val="00820E82"/>
    <w:rsid w:val="00822835"/>
    <w:rsid w:val="00822E14"/>
    <w:rsid w:val="00823E3A"/>
    <w:rsid w:val="00823EE3"/>
    <w:rsid w:val="008252A7"/>
    <w:rsid w:val="008252C8"/>
    <w:rsid w:val="0082659D"/>
    <w:rsid w:val="008266B5"/>
    <w:rsid w:val="00827137"/>
    <w:rsid w:val="0082772D"/>
    <w:rsid w:val="00827A4F"/>
    <w:rsid w:val="00827A69"/>
    <w:rsid w:val="0083068E"/>
    <w:rsid w:val="00831FF5"/>
    <w:rsid w:val="00832113"/>
    <w:rsid w:val="00832B07"/>
    <w:rsid w:val="00832CAF"/>
    <w:rsid w:val="00833E12"/>
    <w:rsid w:val="00833E8C"/>
    <w:rsid w:val="008344E1"/>
    <w:rsid w:val="00834565"/>
    <w:rsid w:val="00834F7B"/>
    <w:rsid w:val="00835237"/>
    <w:rsid w:val="00835377"/>
    <w:rsid w:val="0083573D"/>
    <w:rsid w:val="00835750"/>
    <w:rsid w:val="00836C52"/>
    <w:rsid w:val="008373C7"/>
    <w:rsid w:val="00837C75"/>
    <w:rsid w:val="00840BD0"/>
    <w:rsid w:val="0084225F"/>
    <w:rsid w:val="00842C2D"/>
    <w:rsid w:val="008430DD"/>
    <w:rsid w:val="008433A1"/>
    <w:rsid w:val="008442AA"/>
    <w:rsid w:val="00845893"/>
    <w:rsid w:val="00851026"/>
    <w:rsid w:val="00851371"/>
    <w:rsid w:val="00851B73"/>
    <w:rsid w:val="00851D51"/>
    <w:rsid w:val="0085283A"/>
    <w:rsid w:val="00852DD6"/>
    <w:rsid w:val="00855019"/>
    <w:rsid w:val="008556F0"/>
    <w:rsid w:val="00857BA0"/>
    <w:rsid w:val="00857D90"/>
    <w:rsid w:val="00857DC1"/>
    <w:rsid w:val="008600DC"/>
    <w:rsid w:val="00861233"/>
    <w:rsid w:val="00862563"/>
    <w:rsid w:val="008627AD"/>
    <w:rsid w:val="0086330D"/>
    <w:rsid w:val="00863A64"/>
    <w:rsid w:val="00866764"/>
    <w:rsid w:val="00866C68"/>
    <w:rsid w:val="00866CB7"/>
    <w:rsid w:val="00866E12"/>
    <w:rsid w:val="008704C4"/>
    <w:rsid w:val="00870D16"/>
    <w:rsid w:val="00871242"/>
    <w:rsid w:val="00871DC2"/>
    <w:rsid w:val="008727E2"/>
    <w:rsid w:val="00872DD2"/>
    <w:rsid w:val="00873B24"/>
    <w:rsid w:val="00874C72"/>
    <w:rsid w:val="00874F7D"/>
    <w:rsid w:val="00875591"/>
    <w:rsid w:val="008756DD"/>
    <w:rsid w:val="00875E33"/>
    <w:rsid w:val="00876900"/>
    <w:rsid w:val="00880762"/>
    <w:rsid w:val="0088116C"/>
    <w:rsid w:val="00882EA4"/>
    <w:rsid w:val="00883B57"/>
    <w:rsid w:val="00884014"/>
    <w:rsid w:val="00884A42"/>
    <w:rsid w:val="00884B3B"/>
    <w:rsid w:val="00884F66"/>
    <w:rsid w:val="00885CA6"/>
    <w:rsid w:val="00885CC5"/>
    <w:rsid w:val="008862D5"/>
    <w:rsid w:val="00886ABE"/>
    <w:rsid w:val="00887028"/>
    <w:rsid w:val="008874D6"/>
    <w:rsid w:val="00891B55"/>
    <w:rsid w:val="008938CC"/>
    <w:rsid w:val="00895648"/>
    <w:rsid w:val="00897249"/>
    <w:rsid w:val="008A0E72"/>
    <w:rsid w:val="008A13F5"/>
    <w:rsid w:val="008A1936"/>
    <w:rsid w:val="008A2A11"/>
    <w:rsid w:val="008A3535"/>
    <w:rsid w:val="008A4247"/>
    <w:rsid w:val="008A5754"/>
    <w:rsid w:val="008A6E97"/>
    <w:rsid w:val="008A7E22"/>
    <w:rsid w:val="008B00BC"/>
    <w:rsid w:val="008B1F2D"/>
    <w:rsid w:val="008B493F"/>
    <w:rsid w:val="008B4FB5"/>
    <w:rsid w:val="008B6041"/>
    <w:rsid w:val="008B65A2"/>
    <w:rsid w:val="008B7C50"/>
    <w:rsid w:val="008B7E87"/>
    <w:rsid w:val="008C07B4"/>
    <w:rsid w:val="008C0E30"/>
    <w:rsid w:val="008C16DD"/>
    <w:rsid w:val="008C18AD"/>
    <w:rsid w:val="008C1F5D"/>
    <w:rsid w:val="008C2106"/>
    <w:rsid w:val="008C2ADF"/>
    <w:rsid w:val="008C376A"/>
    <w:rsid w:val="008C3844"/>
    <w:rsid w:val="008C4505"/>
    <w:rsid w:val="008C4845"/>
    <w:rsid w:val="008C6EEF"/>
    <w:rsid w:val="008C7C62"/>
    <w:rsid w:val="008D0DB7"/>
    <w:rsid w:val="008D117E"/>
    <w:rsid w:val="008D1E94"/>
    <w:rsid w:val="008D2621"/>
    <w:rsid w:val="008D3130"/>
    <w:rsid w:val="008D4457"/>
    <w:rsid w:val="008D4CC1"/>
    <w:rsid w:val="008D5916"/>
    <w:rsid w:val="008D5DDD"/>
    <w:rsid w:val="008D7503"/>
    <w:rsid w:val="008E01B7"/>
    <w:rsid w:val="008E168A"/>
    <w:rsid w:val="008E2527"/>
    <w:rsid w:val="008E2624"/>
    <w:rsid w:val="008E286F"/>
    <w:rsid w:val="008E3543"/>
    <w:rsid w:val="008E3B62"/>
    <w:rsid w:val="008E4E0A"/>
    <w:rsid w:val="008E5281"/>
    <w:rsid w:val="008E6368"/>
    <w:rsid w:val="008E6DD1"/>
    <w:rsid w:val="008E6FE8"/>
    <w:rsid w:val="008F08FD"/>
    <w:rsid w:val="008F0B90"/>
    <w:rsid w:val="008F118F"/>
    <w:rsid w:val="008F15EA"/>
    <w:rsid w:val="008F178B"/>
    <w:rsid w:val="008F1EB5"/>
    <w:rsid w:val="008F23CF"/>
    <w:rsid w:val="008F2D93"/>
    <w:rsid w:val="008F3310"/>
    <w:rsid w:val="008F391E"/>
    <w:rsid w:val="008F476D"/>
    <w:rsid w:val="008F6495"/>
    <w:rsid w:val="008F6D73"/>
    <w:rsid w:val="008F7C0D"/>
    <w:rsid w:val="009000C9"/>
    <w:rsid w:val="00900CE6"/>
    <w:rsid w:val="00904373"/>
    <w:rsid w:val="0090493B"/>
    <w:rsid w:val="00906598"/>
    <w:rsid w:val="0091032B"/>
    <w:rsid w:val="0091121E"/>
    <w:rsid w:val="00911768"/>
    <w:rsid w:val="00911921"/>
    <w:rsid w:val="00911D7F"/>
    <w:rsid w:val="009124C2"/>
    <w:rsid w:val="00912A7A"/>
    <w:rsid w:val="00912E13"/>
    <w:rsid w:val="009131D9"/>
    <w:rsid w:val="0091459C"/>
    <w:rsid w:val="00915BC8"/>
    <w:rsid w:val="00917104"/>
    <w:rsid w:val="00917173"/>
    <w:rsid w:val="009176E3"/>
    <w:rsid w:val="00917713"/>
    <w:rsid w:val="00920A6E"/>
    <w:rsid w:val="00922176"/>
    <w:rsid w:val="00922179"/>
    <w:rsid w:val="00922785"/>
    <w:rsid w:val="0092335F"/>
    <w:rsid w:val="00924E96"/>
    <w:rsid w:val="00925C1A"/>
    <w:rsid w:val="00925D4D"/>
    <w:rsid w:val="0092604A"/>
    <w:rsid w:val="00926FE2"/>
    <w:rsid w:val="0093025D"/>
    <w:rsid w:val="0093061D"/>
    <w:rsid w:val="009313B3"/>
    <w:rsid w:val="009314A4"/>
    <w:rsid w:val="00932464"/>
    <w:rsid w:val="00932BD5"/>
    <w:rsid w:val="0093308F"/>
    <w:rsid w:val="00934828"/>
    <w:rsid w:val="00934EAB"/>
    <w:rsid w:val="00935238"/>
    <w:rsid w:val="00935264"/>
    <w:rsid w:val="009364E3"/>
    <w:rsid w:val="00936BDA"/>
    <w:rsid w:val="0093728C"/>
    <w:rsid w:val="009373CF"/>
    <w:rsid w:val="00937529"/>
    <w:rsid w:val="00937BB0"/>
    <w:rsid w:val="009413E7"/>
    <w:rsid w:val="0094203A"/>
    <w:rsid w:val="009426FD"/>
    <w:rsid w:val="00942953"/>
    <w:rsid w:val="009429E8"/>
    <w:rsid w:val="009435F8"/>
    <w:rsid w:val="0094487F"/>
    <w:rsid w:val="00945A3F"/>
    <w:rsid w:val="009463F5"/>
    <w:rsid w:val="00947460"/>
    <w:rsid w:val="009511C9"/>
    <w:rsid w:val="00951A96"/>
    <w:rsid w:val="00952CEC"/>
    <w:rsid w:val="00952DC5"/>
    <w:rsid w:val="00953EA7"/>
    <w:rsid w:val="00953EDB"/>
    <w:rsid w:val="0095478C"/>
    <w:rsid w:val="009562AC"/>
    <w:rsid w:val="009569CF"/>
    <w:rsid w:val="00957333"/>
    <w:rsid w:val="00957A4A"/>
    <w:rsid w:val="0096005E"/>
    <w:rsid w:val="009604AA"/>
    <w:rsid w:val="00960756"/>
    <w:rsid w:val="00960C0B"/>
    <w:rsid w:val="00961948"/>
    <w:rsid w:val="00961E84"/>
    <w:rsid w:val="009620DA"/>
    <w:rsid w:val="009621AC"/>
    <w:rsid w:val="0096401D"/>
    <w:rsid w:val="009641DB"/>
    <w:rsid w:val="00966A96"/>
    <w:rsid w:val="009701F3"/>
    <w:rsid w:val="00970C06"/>
    <w:rsid w:val="00971672"/>
    <w:rsid w:val="00971A3B"/>
    <w:rsid w:val="00972262"/>
    <w:rsid w:val="00972474"/>
    <w:rsid w:val="009724C1"/>
    <w:rsid w:val="00972ED2"/>
    <w:rsid w:val="009735D4"/>
    <w:rsid w:val="00973C86"/>
    <w:rsid w:val="0097418F"/>
    <w:rsid w:val="009766DE"/>
    <w:rsid w:val="00976D0A"/>
    <w:rsid w:val="00976E16"/>
    <w:rsid w:val="009815BE"/>
    <w:rsid w:val="009815E1"/>
    <w:rsid w:val="00982AB8"/>
    <w:rsid w:val="00983390"/>
    <w:rsid w:val="0098422F"/>
    <w:rsid w:val="009844AD"/>
    <w:rsid w:val="009865C4"/>
    <w:rsid w:val="009868B3"/>
    <w:rsid w:val="00986F5E"/>
    <w:rsid w:val="00987AEE"/>
    <w:rsid w:val="00987BCE"/>
    <w:rsid w:val="0099536F"/>
    <w:rsid w:val="00997339"/>
    <w:rsid w:val="009975C6"/>
    <w:rsid w:val="009A0DC6"/>
    <w:rsid w:val="009A1365"/>
    <w:rsid w:val="009A28B8"/>
    <w:rsid w:val="009A2B44"/>
    <w:rsid w:val="009A2BCA"/>
    <w:rsid w:val="009A3487"/>
    <w:rsid w:val="009A3989"/>
    <w:rsid w:val="009A4254"/>
    <w:rsid w:val="009A48B5"/>
    <w:rsid w:val="009A502B"/>
    <w:rsid w:val="009A51C9"/>
    <w:rsid w:val="009A7B3B"/>
    <w:rsid w:val="009B1016"/>
    <w:rsid w:val="009B10F1"/>
    <w:rsid w:val="009B1BCA"/>
    <w:rsid w:val="009B1F23"/>
    <w:rsid w:val="009B214E"/>
    <w:rsid w:val="009B44FE"/>
    <w:rsid w:val="009B458A"/>
    <w:rsid w:val="009B55CF"/>
    <w:rsid w:val="009B584C"/>
    <w:rsid w:val="009B5B37"/>
    <w:rsid w:val="009B5F66"/>
    <w:rsid w:val="009B608D"/>
    <w:rsid w:val="009C0005"/>
    <w:rsid w:val="009C07BD"/>
    <w:rsid w:val="009C0AA0"/>
    <w:rsid w:val="009C123D"/>
    <w:rsid w:val="009C44A6"/>
    <w:rsid w:val="009C4DE0"/>
    <w:rsid w:val="009D009B"/>
    <w:rsid w:val="009D0C78"/>
    <w:rsid w:val="009D190E"/>
    <w:rsid w:val="009D1D0B"/>
    <w:rsid w:val="009D25DA"/>
    <w:rsid w:val="009D2F9B"/>
    <w:rsid w:val="009D42B9"/>
    <w:rsid w:val="009D4540"/>
    <w:rsid w:val="009D46B7"/>
    <w:rsid w:val="009D5696"/>
    <w:rsid w:val="009D5B58"/>
    <w:rsid w:val="009D72B1"/>
    <w:rsid w:val="009D73A4"/>
    <w:rsid w:val="009D7502"/>
    <w:rsid w:val="009E047E"/>
    <w:rsid w:val="009E125A"/>
    <w:rsid w:val="009E1FEA"/>
    <w:rsid w:val="009E23A3"/>
    <w:rsid w:val="009E24AE"/>
    <w:rsid w:val="009E2A63"/>
    <w:rsid w:val="009E3301"/>
    <w:rsid w:val="009E441D"/>
    <w:rsid w:val="009E4E42"/>
    <w:rsid w:val="009E59BC"/>
    <w:rsid w:val="009E6257"/>
    <w:rsid w:val="009E7CB2"/>
    <w:rsid w:val="009E7D80"/>
    <w:rsid w:val="009F0D84"/>
    <w:rsid w:val="009F27F6"/>
    <w:rsid w:val="009F2BB9"/>
    <w:rsid w:val="009F2CE8"/>
    <w:rsid w:val="009F4168"/>
    <w:rsid w:val="009F47F7"/>
    <w:rsid w:val="009F55BE"/>
    <w:rsid w:val="009F587E"/>
    <w:rsid w:val="009F5D19"/>
    <w:rsid w:val="009F5D92"/>
    <w:rsid w:val="009F6392"/>
    <w:rsid w:val="009F64DB"/>
    <w:rsid w:val="009F6F33"/>
    <w:rsid w:val="009F6F56"/>
    <w:rsid w:val="00A002F4"/>
    <w:rsid w:val="00A00482"/>
    <w:rsid w:val="00A00C2F"/>
    <w:rsid w:val="00A01D0C"/>
    <w:rsid w:val="00A025BC"/>
    <w:rsid w:val="00A025D5"/>
    <w:rsid w:val="00A03841"/>
    <w:rsid w:val="00A03F48"/>
    <w:rsid w:val="00A0498C"/>
    <w:rsid w:val="00A05793"/>
    <w:rsid w:val="00A05BAE"/>
    <w:rsid w:val="00A05D3A"/>
    <w:rsid w:val="00A060DB"/>
    <w:rsid w:val="00A067DD"/>
    <w:rsid w:val="00A11D65"/>
    <w:rsid w:val="00A11FA7"/>
    <w:rsid w:val="00A13CFC"/>
    <w:rsid w:val="00A13F5F"/>
    <w:rsid w:val="00A14298"/>
    <w:rsid w:val="00A14F34"/>
    <w:rsid w:val="00A15180"/>
    <w:rsid w:val="00A15817"/>
    <w:rsid w:val="00A165E6"/>
    <w:rsid w:val="00A17637"/>
    <w:rsid w:val="00A201AA"/>
    <w:rsid w:val="00A20282"/>
    <w:rsid w:val="00A204BD"/>
    <w:rsid w:val="00A20ADE"/>
    <w:rsid w:val="00A213CC"/>
    <w:rsid w:val="00A218A5"/>
    <w:rsid w:val="00A21B5F"/>
    <w:rsid w:val="00A22F33"/>
    <w:rsid w:val="00A235C8"/>
    <w:rsid w:val="00A23EFF"/>
    <w:rsid w:val="00A242E3"/>
    <w:rsid w:val="00A252F6"/>
    <w:rsid w:val="00A25B1C"/>
    <w:rsid w:val="00A2774E"/>
    <w:rsid w:val="00A27D23"/>
    <w:rsid w:val="00A27E01"/>
    <w:rsid w:val="00A326C5"/>
    <w:rsid w:val="00A33D37"/>
    <w:rsid w:val="00A33E22"/>
    <w:rsid w:val="00A351F1"/>
    <w:rsid w:val="00A36442"/>
    <w:rsid w:val="00A36A91"/>
    <w:rsid w:val="00A37098"/>
    <w:rsid w:val="00A372BA"/>
    <w:rsid w:val="00A37302"/>
    <w:rsid w:val="00A40C72"/>
    <w:rsid w:val="00A40CA1"/>
    <w:rsid w:val="00A41883"/>
    <w:rsid w:val="00A4316E"/>
    <w:rsid w:val="00A439B5"/>
    <w:rsid w:val="00A44189"/>
    <w:rsid w:val="00A4419C"/>
    <w:rsid w:val="00A444E0"/>
    <w:rsid w:val="00A4453F"/>
    <w:rsid w:val="00A454D7"/>
    <w:rsid w:val="00A45811"/>
    <w:rsid w:val="00A45A99"/>
    <w:rsid w:val="00A45A9E"/>
    <w:rsid w:val="00A46F6A"/>
    <w:rsid w:val="00A474E2"/>
    <w:rsid w:val="00A47B6A"/>
    <w:rsid w:val="00A504BB"/>
    <w:rsid w:val="00A50580"/>
    <w:rsid w:val="00A5069D"/>
    <w:rsid w:val="00A508C9"/>
    <w:rsid w:val="00A5346C"/>
    <w:rsid w:val="00A553F9"/>
    <w:rsid w:val="00A5566D"/>
    <w:rsid w:val="00A56182"/>
    <w:rsid w:val="00A5634A"/>
    <w:rsid w:val="00A565DA"/>
    <w:rsid w:val="00A56A8A"/>
    <w:rsid w:val="00A570C0"/>
    <w:rsid w:val="00A572CC"/>
    <w:rsid w:val="00A57F4D"/>
    <w:rsid w:val="00A603D6"/>
    <w:rsid w:val="00A6083E"/>
    <w:rsid w:val="00A60FA6"/>
    <w:rsid w:val="00A61692"/>
    <w:rsid w:val="00A61CAD"/>
    <w:rsid w:val="00A629EA"/>
    <w:rsid w:val="00A64B51"/>
    <w:rsid w:val="00A64B58"/>
    <w:rsid w:val="00A65A40"/>
    <w:rsid w:val="00A71CFC"/>
    <w:rsid w:val="00A72331"/>
    <w:rsid w:val="00A72ACE"/>
    <w:rsid w:val="00A73110"/>
    <w:rsid w:val="00A73A6F"/>
    <w:rsid w:val="00A75619"/>
    <w:rsid w:val="00A7575D"/>
    <w:rsid w:val="00A75F24"/>
    <w:rsid w:val="00A81298"/>
    <w:rsid w:val="00A81B2E"/>
    <w:rsid w:val="00A81F2D"/>
    <w:rsid w:val="00A8435D"/>
    <w:rsid w:val="00A8488B"/>
    <w:rsid w:val="00A85876"/>
    <w:rsid w:val="00A85D29"/>
    <w:rsid w:val="00A85ECE"/>
    <w:rsid w:val="00A85FDB"/>
    <w:rsid w:val="00A86365"/>
    <w:rsid w:val="00A86BD1"/>
    <w:rsid w:val="00A87B71"/>
    <w:rsid w:val="00A87D22"/>
    <w:rsid w:val="00A902FD"/>
    <w:rsid w:val="00A90696"/>
    <w:rsid w:val="00A90CFF"/>
    <w:rsid w:val="00A922A9"/>
    <w:rsid w:val="00A92E2C"/>
    <w:rsid w:val="00A93577"/>
    <w:rsid w:val="00A935C9"/>
    <w:rsid w:val="00A9377A"/>
    <w:rsid w:val="00A969F1"/>
    <w:rsid w:val="00AA033B"/>
    <w:rsid w:val="00AA0C00"/>
    <w:rsid w:val="00AA24C2"/>
    <w:rsid w:val="00AA29C3"/>
    <w:rsid w:val="00AA2D45"/>
    <w:rsid w:val="00AA323B"/>
    <w:rsid w:val="00AA4134"/>
    <w:rsid w:val="00AA4778"/>
    <w:rsid w:val="00AA52B2"/>
    <w:rsid w:val="00AA5661"/>
    <w:rsid w:val="00AA5B19"/>
    <w:rsid w:val="00AA5B52"/>
    <w:rsid w:val="00AA5D9F"/>
    <w:rsid w:val="00AA5EFB"/>
    <w:rsid w:val="00AA70FD"/>
    <w:rsid w:val="00AA724C"/>
    <w:rsid w:val="00AB0D8B"/>
    <w:rsid w:val="00AB1108"/>
    <w:rsid w:val="00AB144A"/>
    <w:rsid w:val="00AB1AC3"/>
    <w:rsid w:val="00AB1EFF"/>
    <w:rsid w:val="00AB2097"/>
    <w:rsid w:val="00AB3C05"/>
    <w:rsid w:val="00AB4CBE"/>
    <w:rsid w:val="00AB533D"/>
    <w:rsid w:val="00AB556E"/>
    <w:rsid w:val="00AB66C7"/>
    <w:rsid w:val="00AB6E5E"/>
    <w:rsid w:val="00AB6ED9"/>
    <w:rsid w:val="00AC0651"/>
    <w:rsid w:val="00AC1317"/>
    <w:rsid w:val="00AC1511"/>
    <w:rsid w:val="00AC243B"/>
    <w:rsid w:val="00AC3197"/>
    <w:rsid w:val="00AC387A"/>
    <w:rsid w:val="00AC7144"/>
    <w:rsid w:val="00AC7E96"/>
    <w:rsid w:val="00AD0A55"/>
    <w:rsid w:val="00AD128E"/>
    <w:rsid w:val="00AD1C0B"/>
    <w:rsid w:val="00AD302E"/>
    <w:rsid w:val="00AD4219"/>
    <w:rsid w:val="00AD426C"/>
    <w:rsid w:val="00AD69E5"/>
    <w:rsid w:val="00AD69EF"/>
    <w:rsid w:val="00AD7443"/>
    <w:rsid w:val="00AE0050"/>
    <w:rsid w:val="00AE04EA"/>
    <w:rsid w:val="00AE07B4"/>
    <w:rsid w:val="00AE0DEF"/>
    <w:rsid w:val="00AE2431"/>
    <w:rsid w:val="00AE2CCD"/>
    <w:rsid w:val="00AE474C"/>
    <w:rsid w:val="00AE4F0A"/>
    <w:rsid w:val="00AE6101"/>
    <w:rsid w:val="00AE624C"/>
    <w:rsid w:val="00AE72D9"/>
    <w:rsid w:val="00AE7B27"/>
    <w:rsid w:val="00AF059E"/>
    <w:rsid w:val="00AF2DF1"/>
    <w:rsid w:val="00AF346F"/>
    <w:rsid w:val="00AF4032"/>
    <w:rsid w:val="00AF4058"/>
    <w:rsid w:val="00AF4D38"/>
    <w:rsid w:val="00AF62C5"/>
    <w:rsid w:val="00AF6EE5"/>
    <w:rsid w:val="00AF7F47"/>
    <w:rsid w:val="00B002E2"/>
    <w:rsid w:val="00B00A8D"/>
    <w:rsid w:val="00B00FBA"/>
    <w:rsid w:val="00B00FF3"/>
    <w:rsid w:val="00B0179C"/>
    <w:rsid w:val="00B01A47"/>
    <w:rsid w:val="00B022F5"/>
    <w:rsid w:val="00B028D7"/>
    <w:rsid w:val="00B041A4"/>
    <w:rsid w:val="00B0430A"/>
    <w:rsid w:val="00B04508"/>
    <w:rsid w:val="00B04E8B"/>
    <w:rsid w:val="00B05D5B"/>
    <w:rsid w:val="00B06867"/>
    <w:rsid w:val="00B07939"/>
    <w:rsid w:val="00B07C36"/>
    <w:rsid w:val="00B100C5"/>
    <w:rsid w:val="00B107E5"/>
    <w:rsid w:val="00B11920"/>
    <w:rsid w:val="00B123E5"/>
    <w:rsid w:val="00B12F64"/>
    <w:rsid w:val="00B13075"/>
    <w:rsid w:val="00B13232"/>
    <w:rsid w:val="00B147C1"/>
    <w:rsid w:val="00B15D82"/>
    <w:rsid w:val="00B16CC3"/>
    <w:rsid w:val="00B17362"/>
    <w:rsid w:val="00B176DA"/>
    <w:rsid w:val="00B17708"/>
    <w:rsid w:val="00B17D0C"/>
    <w:rsid w:val="00B20579"/>
    <w:rsid w:val="00B20A1E"/>
    <w:rsid w:val="00B2197C"/>
    <w:rsid w:val="00B228F7"/>
    <w:rsid w:val="00B23B15"/>
    <w:rsid w:val="00B23E2E"/>
    <w:rsid w:val="00B25C0F"/>
    <w:rsid w:val="00B25CB8"/>
    <w:rsid w:val="00B2767C"/>
    <w:rsid w:val="00B3125F"/>
    <w:rsid w:val="00B31B45"/>
    <w:rsid w:val="00B31E2C"/>
    <w:rsid w:val="00B31FFA"/>
    <w:rsid w:val="00B320D6"/>
    <w:rsid w:val="00B32EF0"/>
    <w:rsid w:val="00B33576"/>
    <w:rsid w:val="00B359AF"/>
    <w:rsid w:val="00B35D41"/>
    <w:rsid w:val="00B35F7A"/>
    <w:rsid w:val="00B36516"/>
    <w:rsid w:val="00B36B48"/>
    <w:rsid w:val="00B36F56"/>
    <w:rsid w:val="00B37825"/>
    <w:rsid w:val="00B37AEF"/>
    <w:rsid w:val="00B40437"/>
    <w:rsid w:val="00B41341"/>
    <w:rsid w:val="00B42018"/>
    <w:rsid w:val="00B421DD"/>
    <w:rsid w:val="00B423FB"/>
    <w:rsid w:val="00B436C9"/>
    <w:rsid w:val="00B44513"/>
    <w:rsid w:val="00B44BD6"/>
    <w:rsid w:val="00B44F2B"/>
    <w:rsid w:val="00B456D7"/>
    <w:rsid w:val="00B459D7"/>
    <w:rsid w:val="00B464BF"/>
    <w:rsid w:val="00B46617"/>
    <w:rsid w:val="00B470F2"/>
    <w:rsid w:val="00B47853"/>
    <w:rsid w:val="00B5003E"/>
    <w:rsid w:val="00B50A64"/>
    <w:rsid w:val="00B51111"/>
    <w:rsid w:val="00B511FF"/>
    <w:rsid w:val="00B5164A"/>
    <w:rsid w:val="00B51B7F"/>
    <w:rsid w:val="00B541D0"/>
    <w:rsid w:val="00B54C2C"/>
    <w:rsid w:val="00B56318"/>
    <w:rsid w:val="00B5637C"/>
    <w:rsid w:val="00B564E8"/>
    <w:rsid w:val="00B56A14"/>
    <w:rsid w:val="00B56B58"/>
    <w:rsid w:val="00B578E3"/>
    <w:rsid w:val="00B60C98"/>
    <w:rsid w:val="00B625D9"/>
    <w:rsid w:val="00B629E7"/>
    <w:rsid w:val="00B63817"/>
    <w:rsid w:val="00B63C80"/>
    <w:rsid w:val="00B646C0"/>
    <w:rsid w:val="00B65063"/>
    <w:rsid w:val="00B65113"/>
    <w:rsid w:val="00B66A04"/>
    <w:rsid w:val="00B674F5"/>
    <w:rsid w:val="00B70E26"/>
    <w:rsid w:val="00B7276D"/>
    <w:rsid w:val="00B72BE8"/>
    <w:rsid w:val="00B7321C"/>
    <w:rsid w:val="00B74F8E"/>
    <w:rsid w:val="00B75D79"/>
    <w:rsid w:val="00B77EFE"/>
    <w:rsid w:val="00B801C2"/>
    <w:rsid w:val="00B81754"/>
    <w:rsid w:val="00B81765"/>
    <w:rsid w:val="00B81AE4"/>
    <w:rsid w:val="00B82340"/>
    <w:rsid w:val="00B82D1B"/>
    <w:rsid w:val="00B84A69"/>
    <w:rsid w:val="00B84E2A"/>
    <w:rsid w:val="00B85DFE"/>
    <w:rsid w:val="00B86F2F"/>
    <w:rsid w:val="00B87E6D"/>
    <w:rsid w:val="00B87F57"/>
    <w:rsid w:val="00B9027C"/>
    <w:rsid w:val="00B90B6D"/>
    <w:rsid w:val="00B90D7B"/>
    <w:rsid w:val="00B919FE"/>
    <w:rsid w:val="00B923E7"/>
    <w:rsid w:val="00B93BD8"/>
    <w:rsid w:val="00B93CA4"/>
    <w:rsid w:val="00B93FD4"/>
    <w:rsid w:val="00B9541E"/>
    <w:rsid w:val="00B96A3A"/>
    <w:rsid w:val="00B96F41"/>
    <w:rsid w:val="00B96F60"/>
    <w:rsid w:val="00B9717B"/>
    <w:rsid w:val="00BA0596"/>
    <w:rsid w:val="00BA11C2"/>
    <w:rsid w:val="00BA1A48"/>
    <w:rsid w:val="00BA1AD1"/>
    <w:rsid w:val="00BA1E86"/>
    <w:rsid w:val="00BA2F54"/>
    <w:rsid w:val="00BA3883"/>
    <w:rsid w:val="00BA3BAC"/>
    <w:rsid w:val="00BA3E0B"/>
    <w:rsid w:val="00BA508E"/>
    <w:rsid w:val="00BA58D9"/>
    <w:rsid w:val="00BA5D06"/>
    <w:rsid w:val="00BA6738"/>
    <w:rsid w:val="00BA716A"/>
    <w:rsid w:val="00BA7640"/>
    <w:rsid w:val="00BB0003"/>
    <w:rsid w:val="00BB058A"/>
    <w:rsid w:val="00BB371E"/>
    <w:rsid w:val="00BB3918"/>
    <w:rsid w:val="00BB48A0"/>
    <w:rsid w:val="00BB4E8E"/>
    <w:rsid w:val="00BB5653"/>
    <w:rsid w:val="00BB62B4"/>
    <w:rsid w:val="00BB6C82"/>
    <w:rsid w:val="00BB6F61"/>
    <w:rsid w:val="00BC0A92"/>
    <w:rsid w:val="00BC211C"/>
    <w:rsid w:val="00BC29D4"/>
    <w:rsid w:val="00BC369A"/>
    <w:rsid w:val="00BC3A18"/>
    <w:rsid w:val="00BC5117"/>
    <w:rsid w:val="00BC54F0"/>
    <w:rsid w:val="00BC71D6"/>
    <w:rsid w:val="00BC7499"/>
    <w:rsid w:val="00BC7E7C"/>
    <w:rsid w:val="00BD114C"/>
    <w:rsid w:val="00BD1C12"/>
    <w:rsid w:val="00BD2A80"/>
    <w:rsid w:val="00BD4147"/>
    <w:rsid w:val="00BD4A03"/>
    <w:rsid w:val="00BD4C2C"/>
    <w:rsid w:val="00BD54E8"/>
    <w:rsid w:val="00BD5644"/>
    <w:rsid w:val="00BD57EA"/>
    <w:rsid w:val="00BD61AA"/>
    <w:rsid w:val="00BD66B0"/>
    <w:rsid w:val="00BD67D1"/>
    <w:rsid w:val="00BD6AD7"/>
    <w:rsid w:val="00BD7BA7"/>
    <w:rsid w:val="00BD7E04"/>
    <w:rsid w:val="00BD7E1E"/>
    <w:rsid w:val="00BE102A"/>
    <w:rsid w:val="00BE15E7"/>
    <w:rsid w:val="00BE255F"/>
    <w:rsid w:val="00BE25F3"/>
    <w:rsid w:val="00BE2FC9"/>
    <w:rsid w:val="00BE412E"/>
    <w:rsid w:val="00BE426B"/>
    <w:rsid w:val="00BE4840"/>
    <w:rsid w:val="00BE5491"/>
    <w:rsid w:val="00BE5C44"/>
    <w:rsid w:val="00BE6B1A"/>
    <w:rsid w:val="00BE6DD4"/>
    <w:rsid w:val="00BE7E31"/>
    <w:rsid w:val="00BF0669"/>
    <w:rsid w:val="00BF0787"/>
    <w:rsid w:val="00BF1728"/>
    <w:rsid w:val="00BF1A10"/>
    <w:rsid w:val="00BF2559"/>
    <w:rsid w:val="00BF3AE0"/>
    <w:rsid w:val="00BF4E5A"/>
    <w:rsid w:val="00BF7C7A"/>
    <w:rsid w:val="00C01DA4"/>
    <w:rsid w:val="00C023EC"/>
    <w:rsid w:val="00C03E4C"/>
    <w:rsid w:val="00C043D2"/>
    <w:rsid w:val="00C0493C"/>
    <w:rsid w:val="00C04BE3"/>
    <w:rsid w:val="00C0566C"/>
    <w:rsid w:val="00C05E3C"/>
    <w:rsid w:val="00C05E8A"/>
    <w:rsid w:val="00C06435"/>
    <w:rsid w:val="00C07251"/>
    <w:rsid w:val="00C075D4"/>
    <w:rsid w:val="00C07872"/>
    <w:rsid w:val="00C10112"/>
    <w:rsid w:val="00C101B9"/>
    <w:rsid w:val="00C11263"/>
    <w:rsid w:val="00C11A67"/>
    <w:rsid w:val="00C12F2C"/>
    <w:rsid w:val="00C139E8"/>
    <w:rsid w:val="00C13A07"/>
    <w:rsid w:val="00C13AF1"/>
    <w:rsid w:val="00C14284"/>
    <w:rsid w:val="00C1505E"/>
    <w:rsid w:val="00C15908"/>
    <w:rsid w:val="00C20980"/>
    <w:rsid w:val="00C22249"/>
    <w:rsid w:val="00C22760"/>
    <w:rsid w:val="00C227A6"/>
    <w:rsid w:val="00C23001"/>
    <w:rsid w:val="00C233AA"/>
    <w:rsid w:val="00C25001"/>
    <w:rsid w:val="00C25F81"/>
    <w:rsid w:val="00C267C7"/>
    <w:rsid w:val="00C308D3"/>
    <w:rsid w:val="00C30B90"/>
    <w:rsid w:val="00C32B72"/>
    <w:rsid w:val="00C32BF6"/>
    <w:rsid w:val="00C33CCC"/>
    <w:rsid w:val="00C33FE2"/>
    <w:rsid w:val="00C346F0"/>
    <w:rsid w:val="00C34975"/>
    <w:rsid w:val="00C37C71"/>
    <w:rsid w:val="00C37CAE"/>
    <w:rsid w:val="00C4022C"/>
    <w:rsid w:val="00C405AD"/>
    <w:rsid w:val="00C414DB"/>
    <w:rsid w:val="00C42078"/>
    <w:rsid w:val="00C42576"/>
    <w:rsid w:val="00C4276B"/>
    <w:rsid w:val="00C43907"/>
    <w:rsid w:val="00C4562D"/>
    <w:rsid w:val="00C45A83"/>
    <w:rsid w:val="00C45F22"/>
    <w:rsid w:val="00C45FA3"/>
    <w:rsid w:val="00C461D6"/>
    <w:rsid w:val="00C4682A"/>
    <w:rsid w:val="00C47473"/>
    <w:rsid w:val="00C4780A"/>
    <w:rsid w:val="00C50EEB"/>
    <w:rsid w:val="00C512FF"/>
    <w:rsid w:val="00C515DE"/>
    <w:rsid w:val="00C53F14"/>
    <w:rsid w:val="00C55D23"/>
    <w:rsid w:val="00C56A8B"/>
    <w:rsid w:val="00C572F5"/>
    <w:rsid w:val="00C5761C"/>
    <w:rsid w:val="00C6129C"/>
    <w:rsid w:val="00C618E0"/>
    <w:rsid w:val="00C62144"/>
    <w:rsid w:val="00C62829"/>
    <w:rsid w:val="00C628F8"/>
    <w:rsid w:val="00C63BE5"/>
    <w:rsid w:val="00C63EA5"/>
    <w:rsid w:val="00C640CB"/>
    <w:rsid w:val="00C6419E"/>
    <w:rsid w:val="00C6449F"/>
    <w:rsid w:val="00C644CA"/>
    <w:rsid w:val="00C6519A"/>
    <w:rsid w:val="00C65449"/>
    <w:rsid w:val="00C657B4"/>
    <w:rsid w:val="00C6679D"/>
    <w:rsid w:val="00C675FE"/>
    <w:rsid w:val="00C70535"/>
    <w:rsid w:val="00C711E5"/>
    <w:rsid w:val="00C71884"/>
    <w:rsid w:val="00C72606"/>
    <w:rsid w:val="00C73A8F"/>
    <w:rsid w:val="00C74F24"/>
    <w:rsid w:val="00C76307"/>
    <w:rsid w:val="00C770FD"/>
    <w:rsid w:val="00C777AC"/>
    <w:rsid w:val="00C77E3E"/>
    <w:rsid w:val="00C800B8"/>
    <w:rsid w:val="00C830F3"/>
    <w:rsid w:val="00C8480C"/>
    <w:rsid w:val="00C84928"/>
    <w:rsid w:val="00C85328"/>
    <w:rsid w:val="00C85BD3"/>
    <w:rsid w:val="00C85BFF"/>
    <w:rsid w:val="00C86910"/>
    <w:rsid w:val="00C86B85"/>
    <w:rsid w:val="00C87D9B"/>
    <w:rsid w:val="00C902C8"/>
    <w:rsid w:val="00C90BD9"/>
    <w:rsid w:val="00C90C40"/>
    <w:rsid w:val="00C910EE"/>
    <w:rsid w:val="00C92E0B"/>
    <w:rsid w:val="00C934DE"/>
    <w:rsid w:val="00C940C7"/>
    <w:rsid w:val="00C94239"/>
    <w:rsid w:val="00C94673"/>
    <w:rsid w:val="00C94BDB"/>
    <w:rsid w:val="00C951B9"/>
    <w:rsid w:val="00C96342"/>
    <w:rsid w:val="00C964B5"/>
    <w:rsid w:val="00C975F5"/>
    <w:rsid w:val="00CA0328"/>
    <w:rsid w:val="00CA12C7"/>
    <w:rsid w:val="00CA1C25"/>
    <w:rsid w:val="00CA1D47"/>
    <w:rsid w:val="00CA4B88"/>
    <w:rsid w:val="00CA4DE8"/>
    <w:rsid w:val="00CA5ACC"/>
    <w:rsid w:val="00CA5C0E"/>
    <w:rsid w:val="00CA631D"/>
    <w:rsid w:val="00CB1D96"/>
    <w:rsid w:val="00CB21AE"/>
    <w:rsid w:val="00CB4B2F"/>
    <w:rsid w:val="00CB5219"/>
    <w:rsid w:val="00CB5C94"/>
    <w:rsid w:val="00CB614E"/>
    <w:rsid w:val="00CC088D"/>
    <w:rsid w:val="00CC2567"/>
    <w:rsid w:val="00CC258A"/>
    <w:rsid w:val="00CC2DCF"/>
    <w:rsid w:val="00CC3555"/>
    <w:rsid w:val="00CC3D28"/>
    <w:rsid w:val="00CD23C3"/>
    <w:rsid w:val="00CD26E9"/>
    <w:rsid w:val="00CD3A3D"/>
    <w:rsid w:val="00CD3D4A"/>
    <w:rsid w:val="00CD42F0"/>
    <w:rsid w:val="00CD4560"/>
    <w:rsid w:val="00CD4D3F"/>
    <w:rsid w:val="00CD50FF"/>
    <w:rsid w:val="00CD54D9"/>
    <w:rsid w:val="00CD5E82"/>
    <w:rsid w:val="00CD75AF"/>
    <w:rsid w:val="00CE1FFD"/>
    <w:rsid w:val="00CE21E1"/>
    <w:rsid w:val="00CE34DE"/>
    <w:rsid w:val="00CE3641"/>
    <w:rsid w:val="00CE4139"/>
    <w:rsid w:val="00CE4426"/>
    <w:rsid w:val="00CE48B1"/>
    <w:rsid w:val="00CE4947"/>
    <w:rsid w:val="00CE5888"/>
    <w:rsid w:val="00CE5EBA"/>
    <w:rsid w:val="00CE6986"/>
    <w:rsid w:val="00CE6CA6"/>
    <w:rsid w:val="00CE742C"/>
    <w:rsid w:val="00CE7A8E"/>
    <w:rsid w:val="00CE7E8C"/>
    <w:rsid w:val="00CF085C"/>
    <w:rsid w:val="00CF1142"/>
    <w:rsid w:val="00CF1278"/>
    <w:rsid w:val="00CF1330"/>
    <w:rsid w:val="00CF2878"/>
    <w:rsid w:val="00CF44CE"/>
    <w:rsid w:val="00CF452D"/>
    <w:rsid w:val="00CF5F4F"/>
    <w:rsid w:val="00CF7E2B"/>
    <w:rsid w:val="00D00B3A"/>
    <w:rsid w:val="00D01052"/>
    <w:rsid w:val="00D0321D"/>
    <w:rsid w:val="00D04C75"/>
    <w:rsid w:val="00D05396"/>
    <w:rsid w:val="00D053D6"/>
    <w:rsid w:val="00D055B1"/>
    <w:rsid w:val="00D05E4B"/>
    <w:rsid w:val="00D06275"/>
    <w:rsid w:val="00D07ADB"/>
    <w:rsid w:val="00D07BE2"/>
    <w:rsid w:val="00D104D5"/>
    <w:rsid w:val="00D123A2"/>
    <w:rsid w:val="00D12B24"/>
    <w:rsid w:val="00D13E0F"/>
    <w:rsid w:val="00D1447C"/>
    <w:rsid w:val="00D14F66"/>
    <w:rsid w:val="00D16C0B"/>
    <w:rsid w:val="00D174B9"/>
    <w:rsid w:val="00D2056B"/>
    <w:rsid w:val="00D21A0F"/>
    <w:rsid w:val="00D22C42"/>
    <w:rsid w:val="00D23711"/>
    <w:rsid w:val="00D25FF4"/>
    <w:rsid w:val="00D26180"/>
    <w:rsid w:val="00D2629C"/>
    <w:rsid w:val="00D302E9"/>
    <w:rsid w:val="00D30335"/>
    <w:rsid w:val="00D31415"/>
    <w:rsid w:val="00D3178A"/>
    <w:rsid w:val="00D31830"/>
    <w:rsid w:val="00D31C8B"/>
    <w:rsid w:val="00D33045"/>
    <w:rsid w:val="00D33855"/>
    <w:rsid w:val="00D33A9F"/>
    <w:rsid w:val="00D34503"/>
    <w:rsid w:val="00D356F8"/>
    <w:rsid w:val="00D359C6"/>
    <w:rsid w:val="00D36614"/>
    <w:rsid w:val="00D36769"/>
    <w:rsid w:val="00D369E5"/>
    <w:rsid w:val="00D40F74"/>
    <w:rsid w:val="00D415DC"/>
    <w:rsid w:val="00D41D33"/>
    <w:rsid w:val="00D426AF"/>
    <w:rsid w:val="00D42BD7"/>
    <w:rsid w:val="00D42DA3"/>
    <w:rsid w:val="00D42FCF"/>
    <w:rsid w:val="00D44A3A"/>
    <w:rsid w:val="00D44C76"/>
    <w:rsid w:val="00D4560D"/>
    <w:rsid w:val="00D45651"/>
    <w:rsid w:val="00D46077"/>
    <w:rsid w:val="00D46443"/>
    <w:rsid w:val="00D4645E"/>
    <w:rsid w:val="00D50664"/>
    <w:rsid w:val="00D5160D"/>
    <w:rsid w:val="00D51CD7"/>
    <w:rsid w:val="00D54277"/>
    <w:rsid w:val="00D546B9"/>
    <w:rsid w:val="00D54903"/>
    <w:rsid w:val="00D54CFE"/>
    <w:rsid w:val="00D54EB0"/>
    <w:rsid w:val="00D5572D"/>
    <w:rsid w:val="00D557FE"/>
    <w:rsid w:val="00D5644F"/>
    <w:rsid w:val="00D56458"/>
    <w:rsid w:val="00D60149"/>
    <w:rsid w:val="00D6077E"/>
    <w:rsid w:val="00D60DB5"/>
    <w:rsid w:val="00D60F3A"/>
    <w:rsid w:val="00D60F7A"/>
    <w:rsid w:val="00D621D7"/>
    <w:rsid w:val="00D6270D"/>
    <w:rsid w:val="00D62C83"/>
    <w:rsid w:val="00D64349"/>
    <w:rsid w:val="00D645B0"/>
    <w:rsid w:val="00D6500C"/>
    <w:rsid w:val="00D660F3"/>
    <w:rsid w:val="00D6613C"/>
    <w:rsid w:val="00D66583"/>
    <w:rsid w:val="00D66FB4"/>
    <w:rsid w:val="00D67FB0"/>
    <w:rsid w:val="00D71ED9"/>
    <w:rsid w:val="00D7296F"/>
    <w:rsid w:val="00D7578B"/>
    <w:rsid w:val="00D7790E"/>
    <w:rsid w:val="00D77952"/>
    <w:rsid w:val="00D80302"/>
    <w:rsid w:val="00D81EDC"/>
    <w:rsid w:val="00D81F4D"/>
    <w:rsid w:val="00D81F89"/>
    <w:rsid w:val="00D826AC"/>
    <w:rsid w:val="00D8298F"/>
    <w:rsid w:val="00D82A1E"/>
    <w:rsid w:val="00D833AE"/>
    <w:rsid w:val="00D83499"/>
    <w:rsid w:val="00D8360B"/>
    <w:rsid w:val="00D83F4E"/>
    <w:rsid w:val="00D84EDA"/>
    <w:rsid w:val="00D863C5"/>
    <w:rsid w:val="00D86594"/>
    <w:rsid w:val="00D86A9B"/>
    <w:rsid w:val="00D900ED"/>
    <w:rsid w:val="00D907B1"/>
    <w:rsid w:val="00D90F8F"/>
    <w:rsid w:val="00D92DF2"/>
    <w:rsid w:val="00D9300B"/>
    <w:rsid w:val="00D93F9A"/>
    <w:rsid w:val="00D9521A"/>
    <w:rsid w:val="00D95539"/>
    <w:rsid w:val="00D956FB"/>
    <w:rsid w:val="00D95EBA"/>
    <w:rsid w:val="00D966A4"/>
    <w:rsid w:val="00DA0AB2"/>
    <w:rsid w:val="00DA1872"/>
    <w:rsid w:val="00DA1DED"/>
    <w:rsid w:val="00DA25AC"/>
    <w:rsid w:val="00DA4370"/>
    <w:rsid w:val="00DA5CE0"/>
    <w:rsid w:val="00DA6DD1"/>
    <w:rsid w:val="00DB09C3"/>
    <w:rsid w:val="00DB09D9"/>
    <w:rsid w:val="00DB0EAA"/>
    <w:rsid w:val="00DB173B"/>
    <w:rsid w:val="00DB18EE"/>
    <w:rsid w:val="00DB1ADE"/>
    <w:rsid w:val="00DB1FB1"/>
    <w:rsid w:val="00DB204F"/>
    <w:rsid w:val="00DB342E"/>
    <w:rsid w:val="00DB5DC3"/>
    <w:rsid w:val="00DB6254"/>
    <w:rsid w:val="00DB6712"/>
    <w:rsid w:val="00DC0EF7"/>
    <w:rsid w:val="00DC1202"/>
    <w:rsid w:val="00DC2519"/>
    <w:rsid w:val="00DC2A65"/>
    <w:rsid w:val="00DC2CD1"/>
    <w:rsid w:val="00DC38C6"/>
    <w:rsid w:val="00DC3C6F"/>
    <w:rsid w:val="00DC60BD"/>
    <w:rsid w:val="00DC7683"/>
    <w:rsid w:val="00DD0A09"/>
    <w:rsid w:val="00DD1B59"/>
    <w:rsid w:val="00DD2320"/>
    <w:rsid w:val="00DD2678"/>
    <w:rsid w:val="00DD2B83"/>
    <w:rsid w:val="00DD30DC"/>
    <w:rsid w:val="00DD3B0A"/>
    <w:rsid w:val="00DD3DC4"/>
    <w:rsid w:val="00DD3EF8"/>
    <w:rsid w:val="00DD42AB"/>
    <w:rsid w:val="00DD47F0"/>
    <w:rsid w:val="00DD51D1"/>
    <w:rsid w:val="00DD5D19"/>
    <w:rsid w:val="00DD5EA4"/>
    <w:rsid w:val="00DD71B9"/>
    <w:rsid w:val="00DE0537"/>
    <w:rsid w:val="00DE26E7"/>
    <w:rsid w:val="00DE36A1"/>
    <w:rsid w:val="00DE5377"/>
    <w:rsid w:val="00DE5497"/>
    <w:rsid w:val="00DE5F14"/>
    <w:rsid w:val="00DE699C"/>
    <w:rsid w:val="00DF0DF1"/>
    <w:rsid w:val="00DF5577"/>
    <w:rsid w:val="00DF612E"/>
    <w:rsid w:val="00DF6FD2"/>
    <w:rsid w:val="00DF7869"/>
    <w:rsid w:val="00DF7A01"/>
    <w:rsid w:val="00DF7C39"/>
    <w:rsid w:val="00E0084B"/>
    <w:rsid w:val="00E0134C"/>
    <w:rsid w:val="00E017F3"/>
    <w:rsid w:val="00E01A85"/>
    <w:rsid w:val="00E0325B"/>
    <w:rsid w:val="00E033EB"/>
    <w:rsid w:val="00E033ED"/>
    <w:rsid w:val="00E03917"/>
    <w:rsid w:val="00E04E83"/>
    <w:rsid w:val="00E04F85"/>
    <w:rsid w:val="00E0509B"/>
    <w:rsid w:val="00E05517"/>
    <w:rsid w:val="00E078AC"/>
    <w:rsid w:val="00E07A1A"/>
    <w:rsid w:val="00E07B36"/>
    <w:rsid w:val="00E10DAF"/>
    <w:rsid w:val="00E1119C"/>
    <w:rsid w:val="00E11D02"/>
    <w:rsid w:val="00E125BB"/>
    <w:rsid w:val="00E13844"/>
    <w:rsid w:val="00E13ABD"/>
    <w:rsid w:val="00E13FE1"/>
    <w:rsid w:val="00E14778"/>
    <w:rsid w:val="00E15451"/>
    <w:rsid w:val="00E15BC0"/>
    <w:rsid w:val="00E161DD"/>
    <w:rsid w:val="00E2061F"/>
    <w:rsid w:val="00E20BDF"/>
    <w:rsid w:val="00E20D97"/>
    <w:rsid w:val="00E212E4"/>
    <w:rsid w:val="00E21CC4"/>
    <w:rsid w:val="00E229C7"/>
    <w:rsid w:val="00E22F8C"/>
    <w:rsid w:val="00E23FE3"/>
    <w:rsid w:val="00E25C35"/>
    <w:rsid w:val="00E27201"/>
    <w:rsid w:val="00E30A7C"/>
    <w:rsid w:val="00E30B74"/>
    <w:rsid w:val="00E30D14"/>
    <w:rsid w:val="00E315AF"/>
    <w:rsid w:val="00E31E2E"/>
    <w:rsid w:val="00E31E92"/>
    <w:rsid w:val="00E321C1"/>
    <w:rsid w:val="00E3437D"/>
    <w:rsid w:val="00E3541E"/>
    <w:rsid w:val="00E36A82"/>
    <w:rsid w:val="00E36BF3"/>
    <w:rsid w:val="00E36D0D"/>
    <w:rsid w:val="00E36D40"/>
    <w:rsid w:val="00E402D3"/>
    <w:rsid w:val="00E40783"/>
    <w:rsid w:val="00E40B14"/>
    <w:rsid w:val="00E40D70"/>
    <w:rsid w:val="00E410A5"/>
    <w:rsid w:val="00E42492"/>
    <w:rsid w:val="00E43ABA"/>
    <w:rsid w:val="00E43FB5"/>
    <w:rsid w:val="00E441BC"/>
    <w:rsid w:val="00E44B80"/>
    <w:rsid w:val="00E45188"/>
    <w:rsid w:val="00E453F6"/>
    <w:rsid w:val="00E45B34"/>
    <w:rsid w:val="00E46412"/>
    <w:rsid w:val="00E46BBB"/>
    <w:rsid w:val="00E500CB"/>
    <w:rsid w:val="00E50229"/>
    <w:rsid w:val="00E51351"/>
    <w:rsid w:val="00E5149C"/>
    <w:rsid w:val="00E51B76"/>
    <w:rsid w:val="00E51D2D"/>
    <w:rsid w:val="00E52A5B"/>
    <w:rsid w:val="00E53303"/>
    <w:rsid w:val="00E54AE7"/>
    <w:rsid w:val="00E5500E"/>
    <w:rsid w:val="00E55191"/>
    <w:rsid w:val="00E55C1E"/>
    <w:rsid w:val="00E5729F"/>
    <w:rsid w:val="00E57BE3"/>
    <w:rsid w:val="00E643F5"/>
    <w:rsid w:val="00E64502"/>
    <w:rsid w:val="00E65190"/>
    <w:rsid w:val="00E652F6"/>
    <w:rsid w:val="00E66F5E"/>
    <w:rsid w:val="00E66FFC"/>
    <w:rsid w:val="00E67B97"/>
    <w:rsid w:val="00E67CE6"/>
    <w:rsid w:val="00E70EDA"/>
    <w:rsid w:val="00E710E0"/>
    <w:rsid w:val="00E71B89"/>
    <w:rsid w:val="00E73305"/>
    <w:rsid w:val="00E73510"/>
    <w:rsid w:val="00E7360D"/>
    <w:rsid w:val="00E74553"/>
    <w:rsid w:val="00E748FD"/>
    <w:rsid w:val="00E74A12"/>
    <w:rsid w:val="00E757BD"/>
    <w:rsid w:val="00E769B4"/>
    <w:rsid w:val="00E771E4"/>
    <w:rsid w:val="00E77BAF"/>
    <w:rsid w:val="00E80734"/>
    <w:rsid w:val="00E80F5B"/>
    <w:rsid w:val="00E8232D"/>
    <w:rsid w:val="00E8290D"/>
    <w:rsid w:val="00E8298F"/>
    <w:rsid w:val="00E836F7"/>
    <w:rsid w:val="00E83A2F"/>
    <w:rsid w:val="00E851F5"/>
    <w:rsid w:val="00E85389"/>
    <w:rsid w:val="00E85F5F"/>
    <w:rsid w:val="00E86383"/>
    <w:rsid w:val="00E86B6A"/>
    <w:rsid w:val="00E87473"/>
    <w:rsid w:val="00E87535"/>
    <w:rsid w:val="00E87581"/>
    <w:rsid w:val="00E877E4"/>
    <w:rsid w:val="00E8790D"/>
    <w:rsid w:val="00E87AEF"/>
    <w:rsid w:val="00E900E4"/>
    <w:rsid w:val="00E907E8"/>
    <w:rsid w:val="00E91295"/>
    <w:rsid w:val="00E9177C"/>
    <w:rsid w:val="00E92BA0"/>
    <w:rsid w:val="00E92F16"/>
    <w:rsid w:val="00E95EFE"/>
    <w:rsid w:val="00E95F66"/>
    <w:rsid w:val="00E96A7F"/>
    <w:rsid w:val="00E96ABB"/>
    <w:rsid w:val="00E973D2"/>
    <w:rsid w:val="00E97BFD"/>
    <w:rsid w:val="00EA044A"/>
    <w:rsid w:val="00EA0BC6"/>
    <w:rsid w:val="00EA15BD"/>
    <w:rsid w:val="00EA2322"/>
    <w:rsid w:val="00EA24B7"/>
    <w:rsid w:val="00EA2A58"/>
    <w:rsid w:val="00EA3383"/>
    <w:rsid w:val="00EA439F"/>
    <w:rsid w:val="00EA45B4"/>
    <w:rsid w:val="00EA4958"/>
    <w:rsid w:val="00EA4D6C"/>
    <w:rsid w:val="00EA4F0D"/>
    <w:rsid w:val="00EA7BD5"/>
    <w:rsid w:val="00EB09ED"/>
    <w:rsid w:val="00EB1903"/>
    <w:rsid w:val="00EB1CA0"/>
    <w:rsid w:val="00EB2B67"/>
    <w:rsid w:val="00EB2EA6"/>
    <w:rsid w:val="00EB3A0D"/>
    <w:rsid w:val="00EB480F"/>
    <w:rsid w:val="00EB4894"/>
    <w:rsid w:val="00EB6D4D"/>
    <w:rsid w:val="00EB6E3F"/>
    <w:rsid w:val="00EB70E5"/>
    <w:rsid w:val="00EC0DD3"/>
    <w:rsid w:val="00EC2512"/>
    <w:rsid w:val="00EC29FF"/>
    <w:rsid w:val="00EC2F7C"/>
    <w:rsid w:val="00EC3016"/>
    <w:rsid w:val="00EC36D2"/>
    <w:rsid w:val="00EC3B1F"/>
    <w:rsid w:val="00EC3BCB"/>
    <w:rsid w:val="00EC3CAC"/>
    <w:rsid w:val="00EC4883"/>
    <w:rsid w:val="00EC6CE8"/>
    <w:rsid w:val="00EC6DD5"/>
    <w:rsid w:val="00EC7DDD"/>
    <w:rsid w:val="00ED0A97"/>
    <w:rsid w:val="00ED0D72"/>
    <w:rsid w:val="00ED1D9C"/>
    <w:rsid w:val="00ED2145"/>
    <w:rsid w:val="00ED2381"/>
    <w:rsid w:val="00ED2D52"/>
    <w:rsid w:val="00ED3350"/>
    <w:rsid w:val="00ED3D34"/>
    <w:rsid w:val="00ED4CB8"/>
    <w:rsid w:val="00ED6EE6"/>
    <w:rsid w:val="00EE19D1"/>
    <w:rsid w:val="00EE4DFE"/>
    <w:rsid w:val="00EE54F3"/>
    <w:rsid w:val="00EE69EB"/>
    <w:rsid w:val="00EE6D5B"/>
    <w:rsid w:val="00EE6E1C"/>
    <w:rsid w:val="00EE765E"/>
    <w:rsid w:val="00EE7CE5"/>
    <w:rsid w:val="00EF08F2"/>
    <w:rsid w:val="00EF0ECC"/>
    <w:rsid w:val="00EF2410"/>
    <w:rsid w:val="00EF2764"/>
    <w:rsid w:val="00EF2A20"/>
    <w:rsid w:val="00EF2E6B"/>
    <w:rsid w:val="00EF3217"/>
    <w:rsid w:val="00EF35C3"/>
    <w:rsid w:val="00EF5329"/>
    <w:rsid w:val="00EF5950"/>
    <w:rsid w:val="00EF5DCB"/>
    <w:rsid w:val="00EF63E2"/>
    <w:rsid w:val="00EF68A2"/>
    <w:rsid w:val="00EF779A"/>
    <w:rsid w:val="00F01AA6"/>
    <w:rsid w:val="00F023D2"/>
    <w:rsid w:val="00F024B7"/>
    <w:rsid w:val="00F02F48"/>
    <w:rsid w:val="00F031AE"/>
    <w:rsid w:val="00F03367"/>
    <w:rsid w:val="00F0483B"/>
    <w:rsid w:val="00F04D59"/>
    <w:rsid w:val="00F05F08"/>
    <w:rsid w:val="00F06370"/>
    <w:rsid w:val="00F06ACE"/>
    <w:rsid w:val="00F07293"/>
    <w:rsid w:val="00F0732E"/>
    <w:rsid w:val="00F103CE"/>
    <w:rsid w:val="00F105AD"/>
    <w:rsid w:val="00F115CB"/>
    <w:rsid w:val="00F12FCC"/>
    <w:rsid w:val="00F133AC"/>
    <w:rsid w:val="00F138F8"/>
    <w:rsid w:val="00F1483C"/>
    <w:rsid w:val="00F14C27"/>
    <w:rsid w:val="00F14D70"/>
    <w:rsid w:val="00F15297"/>
    <w:rsid w:val="00F15C49"/>
    <w:rsid w:val="00F15EAD"/>
    <w:rsid w:val="00F1798B"/>
    <w:rsid w:val="00F17B1A"/>
    <w:rsid w:val="00F20054"/>
    <w:rsid w:val="00F21331"/>
    <w:rsid w:val="00F21FE1"/>
    <w:rsid w:val="00F22DEC"/>
    <w:rsid w:val="00F23337"/>
    <w:rsid w:val="00F23E21"/>
    <w:rsid w:val="00F24DD5"/>
    <w:rsid w:val="00F25BDE"/>
    <w:rsid w:val="00F27468"/>
    <w:rsid w:val="00F27596"/>
    <w:rsid w:val="00F27AED"/>
    <w:rsid w:val="00F3042C"/>
    <w:rsid w:val="00F30EB1"/>
    <w:rsid w:val="00F31755"/>
    <w:rsid w:val="00F31DBD"/>
    <w:rsid w:val="00F32D4D"/>
    <w:rsid w:val="00F3310C"/>
    <w:rsid w:val="00F35A4C"/>
    <w:rsid w:val="00F35B03"/>
    <w:rsid w:val="00F35DAF"/>
    <w:rsid w:val="00F3636F"/>
    <w:rsid w:val="00F36CC6"/>
    <w:rsid w:val="00F371CF"/>
    <w:rsid w:val="00F374B3"/>
    <w:rsid w:val="00F37E0C"/>
    <w:rsid w:val="00F4272B"/>
    <w:rsid w:val="00F44443"/>
    <w:rsid w:val="00F46229"/>
    <w:rsid w:val="00F469F6"/>
    <w:rsid w:val="00F46A57"/>
    <w:rsid w:val="00F50851"/>
    <w:rsid w:val="00F50E8B"/>
    <w:rsid w:val="00F5102F"/>
    <w:rsid w:val="00F51CAD"/>
    <w:rsid w:val="00F52FD9"/>
    <w:rsid w:val="00F53920"/>
    <w:rsid w:val="00F53D30"/>
    <w:rsid w:val="00F56D54"/>
    <w:rsid w:val="00F56FBF"/>
    <w:rsid w:val="00F57993"/>
    <w:rsid w:val="00F57A34"/>
    <w:rsid w:val="00F57B74"/>
    <w:rsid w:val="00F601B7"/>
    <w:rsid w:val="00F60D4B"/>
    <w:rsid w:val="00F60ED7"/>
    <w:rsid w:val="00F61A52"/>
    <w:rsid w:val="00F62485"/>
    <w:rsid w:val="00F62493"/>
    <w:rsid w:val="00F62C0E"/>
    <w:rsid w:val="00F634F0"/>
    <w:rsid w:val="00F638C2"/>
    <w:rsid w:val="00F64752"/>
    <w:rsid w:val="00F655A0"/>
    <w:rsid w:val="00F665E5"/>
    <w:rsid w:val="00F66A74"/>
    <w:rsid w:val="00F67197"/>
    <w:rsid w:val="00F67302"/>
    <w:rsid w:val="00F67747"/>
    <w:rsid w:val="00F7187B"/>
    <w:rsid w:val="00F7259E"/>
    <w:rsid w:val="00F72F1A"/>
    <w:rsid w:val="00F74EB6"/>
    <w:rsid w:val="00F75023"/>
    <w:rsid w:val="00F771A7"/>
    <w:rsid w:val="00F778C8"/>
    <w:rsid w:val="00F8195B"/>
    <w:rsid w:val="00F81E03"/>
    <w:rsid w:val="00F82E60"/>
    <w:rsid w:val="00F843F9"/>
    <w:rsid w:val="00F853E6"/>
    <w:rsid w:val="00F862A0"/>
    <w:rsid w:val="00F8749A"/>
    <w:rsid w:val="00F90E67"/>
    <w:rsid w:val="00F91499"/>
    <w:rsid w:val="00F9229F"/>
    <w:rsid w:val="00F92BFA"/>
    <w:rsid w:val="00F9323E"/>
    <w:rsid w:val="00F934BC"/>
    <w:rsid w:val="00F93A53"/>
    <w:rsid w:val="00F93A57"/>
    <w:rsid w:val="00F95527"/>
    <w:rsid w:val="00F95695"/>
    <w:rsid w:val="00F95C61"/>
    <w:rsid w:val="00F960F4"/>
    <w:rsid w:val="00F96CA1"/>
    <w:rsid w:val="00F96D37"/>
    <w:rsid w:val="00F96DB6"/>
    <w:rsid w:val="00F9723B"/>
    <w:rsid w:val="00F97CF6"/>
    <w:rsid w:val="00FA0B32"/>
    <w:rsid w:val="00FA0BE8"/>
    <w:rsid w:val="00FA1F76"/>
    <w:rsid w:val="00FA22A3"/>
    <w:rsid w:val="00FA28E1"/>
    <w:rsid w:val="00FA3BBE"/>
    <w:rsid w:val="00FA4642"/>
    <w:rsid w:val="00FA5335"/>
    <w:rsid w:val="00FA57F5"/>
    <w:rsid w:val="00FA5A1F"/>
    <w:rsid w:val="00FA691D"/>
    <w:rsid w:val="00FA7A54"/>
    <w:rsid w:val="00FA7F3D"/>
    <w:rsid w:val="00FA7F4E"/>
    <w:rsid w:val="00FB0262"/>
    <w:rsid w:val="00FB1BAF"/>
    <w:rsid w:val="00FB288C"/>
    <w:rsid w:val="00FB2CC5"/>
    <w:rsid w:val="00FB3B4A"/>
    <w:rsid w:val="00FB4D57"/>
    <w:rsid w:val="00FB5843"/>
    <w:rsid w:val="00FB5D42"/>
    <w:rsid w:val="00FB61CB"/>
    <w:rsid w:val="00FB68AB"/>
    <w:rsid w:val="00FB728F"/>
    <w:rsid w:val="00FB7B4B"/>
    <w:rsid w:val="00FC1CBE"/>
    <w:rsid w:val="00FC3679"/>
    <w:rsid w:val="00FC3D75"/>
    <w:rsid w:val="00FC418C"/>
    <w:rsid w:val="00FC4FED"/>
    <w:rsid w:val="00FC51D8"/>
    <w:rsid w:val="00FC525A"/>
    <w:rsid w:val="00FC5DAE"/>
    <w:rsid w:val="00FC62D4"/>
    <w:rsid w:val="00FC7637"/>
    <w:rsid w:val="00FC790B"/>
    <w:rsid w:val="00FC79BE"/>
    <w:rsid w:val="00FC7EAE"/>
    <w:rsid w:val="00FD12EB"/>
    <w:rsid w:val="00FD2256"/>
    <w:rsid w:val="00FD2785"/>
    <w:rsid w:val="00FD3624"/>
    <w:rsid w:val="00FD3813"/>
    <w:rsid w:val="00FD47E6"/>
    <w:rsid w:val="00FD490C"/>
    <w:rsid w:val="00FD731F"/>
    <w:rsid w:val="00FE02FF"/>
    <w:rsid w:val="00FE047F"/>
    <w:rsid w:val="00FE06F3"/>
    <w:rsid w:val="00FE237B"/>
    <w:rsid w:val="00FE27A9"/>
    <w:rsid w:val="00FE3E82"/>
    <w:rsid w:val="00FE5BB3"/>
    <w:rsid w:val="00FE7E02"/>
    <w:rsid w:val="00FE7EE7"/>
    <w:rsid w:val="00FF1122"/>
    <w:rsid w:val="00FF26D8"/>
    <w:rsid w:val="00FF3019"/>
    <w:rsid w:val="00FF37F0"/>
    <w:rsid w:val="00FF5E88"/>
    <w:rsid w:val="00FF642D"/>
    <w:rsid w:val="00FF708D"/>
    <w:rsid w:val="00FF7511"/>
    <w:rsid w:val="00FF7898"/>
    <w:rsid w:val="00FF7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72474"/>
    <w:rPr>
      <w:sz w:val="24"/>
      <w:szCs w:val="24"/>
    </w:rPr>
  </w:style>
  <w:style w:type="paragraph" w:styleId="1">
    <w:name w:val="heading 1"/>
    <w:basedOn w:val="a0"/>
    <w:next w:val="a0"/>
    <w:qFormat/>
    <w:pPr>
      <w:keepNext/>
      <w:widowControl w:val="0"/>
      <w:jc w:val="right"/>
      <w:outlineLvl w:val="0"/>
    </w:pPr>
    <w:rPr>
      <w:sz w:val="28"/>
      <w:szCs w:val="28"/>
    </w:rPr>
  </w:style>
  <w:style w:type="paragraph" w:styleId="2">
    <w:name w:val="heading 2"/>
    <w:basedOn w:val="a0"/>
    <w:next w:val="a0"/>
    <w:qFormat/>
    <w:pPr>
      <w:keepNext/>
      <w:widowControl w:val="0"/>
      <w:jc w:val="right"/>
      <w:outlineLvl w:val="1"/>
    </w:pPr>
    <w:rPr>
      <w:b/>
      <w:bCs/>
      <w:sz w:val="28"/>
      <w:szCs w:val="28"/>
    </w:rPr>
  </w:style>
  <w:style w:type="paragraph" w:styleId="3">
    <w:name w:val="heading 3"/>
    <w:basedOn w:val="a0"/>
    <w:next w:val="a0"/>
    <w:qFormat/>
    <w:pPr>
      <w:keepNext/>
      <w:jc w:val="center"/>
      <w:outlineLvl w:val="2"/>
    </w:pPr>
    <w:rPr>
      <w:sz w:val="28"/>
      <w:szCs w:val="28"/>
    </w:rPr>
  </w:style>
  <w:style w:type="paragraph" w:styleId="4">
    <w:name w:val="heading 4"/>
    <w:basedOn w:val="a0"/>
    <w:next w:val="a0"/>
    <w:qFormat/>
    <w:pPr>
      <w:keepNext/>
      <w:ind w:firstLine="709"/>
      <w:jc w:val="both"/>
      <w:outlineLvl w:val="3"/>
    </w:pPr>
    <w:rPr>
      <w:sz w:val="25"/>
      <w:szCs w:val="25"/>
      <w:u w:val="single"/>
    </w:rPr>
  </w:style>
  <w:style w:type="paragraph" w:styleId="5">
    <w:name w:val="heading 5"/>
    <w:basedOn w:val="a0"/>
    <w:next w:val="a0"/>
    <w:qFormat/>
    <w:pPr>
      <w:keepNext/>
      <w:widowControl w:val="0"/>
      <w:ind w:firstLine="720"/>
      <w:jc w:val="both"/>
      <w:outlineLvl w:val="4"/>
    </w:pPr>
    <w:rPr>
      <w:b/>
      <w:sz w:val="26"/>
      <w:szCs w:val="28"/>
    </w:rPr>
  </w:style>
  <w:style w:type="paragraph" w:styleId="6">
    <w:name w:val="heading 6"/>
    <w:basedOn w:val="a0"/>
    <w:next w:val="a0"/>
    <w:qFormat/>
    <w:pPr>
      <w:keepNext/>
      <w:ind w:firstLine="709"/>
      <w:jc w:val="center"/>
      <w:outlineLvl w:val="5"/>
    </w:pPr>
    <w:rPr>
      <w:b/>
      <w:sz w:val="26"/>
    </w:rPr>
  </w:style>
  <w:style w:type="paragraph" w:styleId="8">
    <w:name w:val="heading 8"/>
    <w:basedOn w:val="a0"/>
    <w:next w:val="a0"/>
    <w:qFormat/>
    <w:pPr>
      <w:keepNext/>
      <w:ind w:firstLine="567"/>
      <w:jc w:val="center"/>
      <w:outlineLvl w:val="7"/>
    </w:pPr>
    <w:rPr>
      <w:b/>
      <w:bCs/>
      <w:sz w:val="26"/>
      <w:szCs w:val="26"/>
    </w:rPr>
  </w:style>
  <w:style w:type="paragraph" w:styleId="9">
    <w:name w:val="heading 9"/>
    <w:basedOn w:val="a0"/>
    <w:next w:val="a0"/>
    <w:qFormat/>
    <w:pPr>
      <w:keepNext/>
      <w:jc w:val="center"/>
      <w:outlineLvl w:val="8"/>
    </w:pPr>
    <w:rPr>
      <w:b/>
      <w:bCs/>
      <w:sz w:val="26"/>
      <w:szCs w:val="26"/>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BodyText21">
    <w:name w:val="Body Text 21"/>
    <w:basedOn w:val="a0"/>
    <w:pPr>
      <w:widowControl w:val="0"/>
    </w:pPr>
    <w:rPr>
      <w:sz w:val="28"/>
      <w:szCs w:val="28"/>
    </w:rPr>
  </w:style>
  <w:style w:type="paragraph" w:customStyle="1" w:styleId="BodyText22">
    <w:name w:val="Body Text 22"/>
    <w:basedOn w:val="a0"/>
    <w:pPr>
      <w:widowControl w:val="0"/>
    </w:pPr>
    <w:rPr>
      <w:sz w:val="27"/>
      <w:szCs w:val="27"/>
    </w:rPr>
  </w:style>
  <w:style w:type="character" w:styleId="a4">
    <w:name w:val="footnote reference"/>
    <w:semiHidden/>
    <w:rPr>
      <w:vertAlign w:val="superscript"/>
    </w:rPr>
  </w:style>
  <w:style w:type="paragraph" w:customStyle="1" w:styleId="BodyText31">
    <w:name w:val="Body Text 31"/>
    <w:basedOn w:val="a0"/>
    <w:pPr>
      <w:widowControl w:val="0"/>
      <w:jc w:val="center"/>
    </w:pPr>
    <w:rPr>
      <w:sz w:val="27"/>
      <w:szCs w:val="27"/>
    </w:rPr>
  </w:style>
  <w:style w:type="paragraph" w:styleId="a5">
    <w:name w:val="Body Text Indent"/>
    <w:basedOn w:val="a0"/>
    <w:pPr>
      <w:widowControl w:val="0"/>
      <w:tabs>
        <w:tab w:val="left" w:pos="142"/>
      </w:tabs>
      <w:jc w:val="both"/>
    </w:pPr>
    <w:rPr>
      <w:sz w:val="27"/>
      <w:szCs w:val="27"/>
    </w:rPr>
  </w:style>
  <w:style w:type="paragraph" w:styleId="a6">
    <w:name w:val="footnote text"/>
    <w:basedOn w:val="a0"/>
    <w:semiHidden/>
    <w:rPr>
      <w:sz w:val="20"/>
      <w:szCs w:val="20"/>
    </w:rPr>
  </w:style>
  <w:style w:type="paragraph" w:styleId="a7">
    <w:name w:val="Body Text"/>
    <w:aliases w:val="Основной текст Знак2,Основной текст Знак1 Знак, Знак Знак1 Знак,Знак Знак1 Знак,Знак Знак2,Основной текст Знак1,Знак Знак1,Знак,Знак Знак Знак Знак Знак Знак Знак Знак, Знак Знак2,Основной текст Знак3,Знак Знак"/>
    <w:basedOn w:val="a0"/>
    <w:link w:val="a8"/>
    <w:pPr>
      <w:widowControl w:val="0"/>
      <w:jc w:val="both"/>
    </w:pPr>
    <w:rPr>
      <w:sz w:val="28"/>
      <w:szCs w:val="28"/>
    </w:rPr>
  </w:style>
  <w:style w:type="paragraph" w:styleId="30">
    <w:name w:val="Body Text Indent 3"/>
    <w:basedOn w:val="a0"/>
    <w:pPr>
      <w:ind w:firstLine="567"/>
      <w:jc w:val="center"/>
    </w:pPr>
    <w:rPr>
      <w:b/>
      <w:bCs/>
      <w:color w:val="000000"/>
      <w:sz w:val="25"/>
      <w:szCs w:val="25"/>
    </w:rPr>
  </w:style>
  <w:style w:type="paragraph" w:styleId="a9">
    <w:name w:val="Block Text"/>
    <w:basedOn w:val="a0"/>
    <w:pPr>
      <w:ind w:left="5" w:right="10" w:firstLine="715"/>
      <w:jc w:val="both"/>
    </w:pPr>
    <w:rPr>
      <w:sz w:val="27"/>
    </w:rPr>
  </w:style>
  <w:style w:type="paragraph" w:styleId="20">
    <w:name w:val="Body Text Indent 2"/>
    <w:basedOn w:val="a0"/>
    <w:pPr>
      <w:widowControl w:val="0"/>
      <w:ind w:firstLine="720"/>
      <w:jc w:val="both"/>
    </w:pPr>
    <w:rPr>
      <w:sz w:val="28"/>
      <w:szCs w:val="28"/>
    </w:rPr>
  </w:style>
  <w:style w:type="paragraph" w:styleId="31">
    <w:name w:val="Body Text 3"/>
    <w:basedOn w:val="a0"/>
    <w:pPr>
      <w:widowControl w:val="0"/>
      <w:jc w:val="both"/>
    </w:pPr>
    <w:rPr>
      <w:color w:val="000000"/>
      <w:sz w:val="28"/>
      <w:szCs w:val="28"/>
    </w:rPr>
  </w:style>
  <w:style w:type="character" w:customStyle="1" w:styleId="aa">
    <w:name w:val="Основной шрифт"/>
  </w:style>
  <w:style w:type="paragraph" w:styleId="21">
    <w:name w:val="Body Text 2"/>
    <w:basedOn w:val="a0"/>
    <w:pPr>
      <w:widowControl w:val="0"/>
      <w:tabs>
        <w:tab w:val="left" w:pos="142"/>
      </w:tabs>
      <w:jc w:val="both"/>
    </w:pPr>
    <w:rPr>
      <w:sz w:val="27"/>
      <w:szCs w:val="20"/>
    </w:rPr>
  </w:style>
  <w:style w:type="paragraph" w:styleId="ab">
    <w:name w:val="Title"/>
    <w:basedOn w:val="a0"/>
    <w:qFormat/>
    <w:pPr>
      <w:jc w:val="center"/>
    </w:pPr>
    <w:rPr>
      <w:sz w:val="28"/>
      <w:szCs w:val="20"/>
    </w:rPr>
  </w:style>
  <w:style w:type="character" w:styleId="ac">
    <w:name w:val="page number"/>
    <w:rPr>
      <w:sz w:val="20"/>
      <w:szCs w:val="20"/>
    </w:rPr>
  </w:style>
  <w:style w:type="paragraph" w:styleId="ad">
    <w:name w:val="header"/>
    <w:basedOn w:val="a0"/>
    <w:pPr>
      <w:widowControl w:val="0"/>
      <w:tabs>
        <w:tab w:val="center" w:pos="4153"/>
        <w:tab w:val="right" w:pos="8306"/>
      </w:tabs>
    </w:pPr>
    <w:rPr>
      <w:sz w:val="20"/>
      <w:szCs w:val="20"/>
    </w:rPr>
  </w:style>
  <w:style w:type="paragraph" w:customStyle="1" w:styleId="ConsNormal">
    <w:name w:val="ConsNormal"/>
    <w:pPr>
      <w:widowControl w:val="0"/>
      <w:ind w:firstLine="720"/>
    </w:pPr>
    <w:rPr>
      <w:rFonts w:ascii="Arial" w:hAnsi="Arial"/>
      <w:snapToGrid w:val="0"/>
    </w:rPr>
  </w:style>
  <w:style w:type="paragraph" w:customStyle="1" w:styleId="ConsTitle">
    <w:name w:val="ConsTitle"/>
    <w:pPr>
      <w:widowControl w:val="0"/>
    </w:pPr>
    <w:rPr>
      <w:rFonts w:ascii="Arial" w:hAnsi="Arial"/>
      <w:b/>
      <w:snapToGrid w:val="0"/>
      <w:sz w:val="16"/>
    </w:rPr>
  </w:style>
  <w:style w:type="paragraph" w:styleId="ae">
    <w:name w:val="Balloon Text"/>
    <w:basedOn w:val="a0"/>
    <w:semiHidden/>
    <w:rPr>
      <w:rFonts w:ascii="Tahoma" w:hAnsi="Tahoma" w:cs="Tahoma"/>
      <w:sz w:val="16"/>
      <w:szCs w:val="16"/>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character" w:styleId="af">
    <w:name w:val="Hyperlink"/>
    <w:rPr>
      <w:color w:val="0000FF"/>
      <w:u w:val="single"/>
    </w:rPr>
  </w:style>
  <w:style w:type="paragraph" w:styleId="af0">
    <w:name w:val="footer"/>
    <w:basedOn w:val="a0"/>
    <w:pPr>
      <w:tabs>
        <w:tab w:val="center" w:pos="4677"/>
        <w:tab w:val="right" w:pos="9355"/>
      </w:tabs>
    </w:pPr>
  </w:style>
  <w:style w:type="paragraph" w:styleId="22">
    <w:name w:val="List 2"/>
    <w:basedOn w:val="a0"/>
    <w:pPr>
      <w:ind w:left="566" w:hanging="283"/>
    </w:pPr>
    <w:rPr>
      <w:sz w:val="20"/>
      <w:szCs w:val="20"/>
    </w:rPr>
  </w:style>
  <w:style w:type="character" w:styleId="af1">
    <w:name w:val="FollowedHyperlink"/>
    <w:rPr>
      <w:color w:val="800080"/>
      <w:u w:val="single"/>
    </w:rPr>
  </w:style>
  <w:style w:type="paragraph" w:customStyle="1" w:styleId="32">
    <w:name w:val="Стиль3"/>
    <w:basedOn w:val="a0"/>
    <w:rsid w:val="0019338E"/>
    <w:pPr>
      <w:autoSpaceDE w:val="0"/>
      <w:autoSpaceDN w:val="0"/>
      <w:ind w:firstLine="720"/>
      <w:jc w:val="both"/>
    </w:pPr>
    <w:rPr>
      <w:sz w:val="28"/>
      <w:szCs w:val="28"/>
      <w:lang w:val="en-US"/>
    </w:rPr>
  </w:style>
  <w:style w:type="paragraph" w:customStyle="1" w:styleId="ConsPlusNormal">
    <w:name w:val="ConsPlusNormal"/>
    <w:rsid w:val="0002615F"/>
    <w:pPr>
      <w:widowControl w:val="0"/>
      <w:autoSpaceDE w:val="0"/>
      <w:autoSpaceDN w:val="0"/>
      <w:adjustRightInd w:val="0"/>
      <w:ind w:firstLine="720"/>
    </w:pPr>
    <w:rPr>
      <w:rFonts w:ascii="Arial" w:hAnsi="Arial" w:cs="Arial"/>
    </w:rPr>
  </w:style>
  <w:style w:type="table" w:styleId="af2">
    <w:name w:val="Table Grid"/>
    <w:basedOn w:val="a2"/>
    <w:rsid w:val="00476C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0"/>
    <w:rsid w:val="009B5B37"/>
    <w:pPr>
      <w:numPr>
        <w:numId w:val="1"/>
      </w:numPr>
    </w:pPr>
  </w:style>
  <w:style w:type="character" w:customStyle="1" w:styleId="af3">
    <w:name w:val="_Полужирный"/>
    <w:rsid w:val="007073C3"/>
    <w:rPr>
      <w:b/>
      <w:bCs w:val="0"/>
    </w:rPr>
  </w:style>
  <w:style w:type="paragraph" w:customStyle="1" w:styleId="10">
    <w:name w:val=" Знак1 Знак Знак Знак"/>
    <w:basedOn w:val="a0"/>
    <w:rsid w:val="007073C3"/>
    <w:pPr>
      <w:spacing w:after="160" w:line="240" w:lineRule="exact"/>
      <w:jc w:val="both"/>
    </w:pPr>
    <w:rPr>
      <w:szCs w:val="20"/>
      <w:lang w:val="en-US" w:eastAsia="en-US"/>
    </w:rPr>
  </w:style>
  <w:style w:type="character" w:customStyle="1" w:styleId="a8">
    <w:name w:val="Основной текст Знак"/>
    <w:aliases w:val="Основной текст Знак2 Знак,Основной текст Знак1 Знак Знак, Знак Знак1 Знак Знак,Знак Знак1 Знак Знак,Знак Знак2 Знак,Основной текст Знак1 Знак1,Знак Знак1 Знак1,Знак Знак3,Знак Знак Знак Знак Знак Знак Знак Знак Знак, Знак Знак2 Знак"/>
    <w:link w:val="a7"/>
    <w:locked/>
    <w:rsid w:val="003916BC"/>
    <w:rPr>
      <w:sz w:val="28"/>
      <w:szCs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72474"/>
    <w:rPr>
      <w:sz w:val="24"/>
      <w:szCs w:val="24"/>
    </w:rPr>
  </w:style>
  <w:style w:type="paragraph" w:styleId="1">
    <w:name w:val="heading 1"/>
    <w:basedOn w:val="a0"/>
    <w:next w:val="a0"/>
    <w:qFormat/>
    <w:pPr>
      <w:keepNext/>
      <w:widowControl w:val="0"/>
      <w:jc w:val="right"/>
      <w:outlineLvl w:val="0"/>
    </w:pPr>
    <w:rPr>
      <w:sz w:val="28"/>
      <w:szCs w:val="28"/>
    </w:rPr>
  </w:style>
  <w:style w:type="paragraph" w:styleId="2">
    <w:name w:val="heading 2"/>
    <w:basedOn w:val="a0"/>
    <w:next w:val="a0"/>
    <w:qFormat/>
    <w:pPr>
      <w:keepNext/>
      <w:widowControl w:val="0"/>
      <w:jc w:val="right"/>
      <w:outlineLvl w:val="1"/>
    </w:pPr>
    <w:rPr>
      <w:b/>
      <w:bCs/>
      <w:sz w:val="28"/>
      <w:szCs w:val="28"/>
    </w:rPr>
  </w:style>
  <w:style w:type="paragraph" w:styleId="3">
    <w:name w:val="heading 3"/>
    <w:basedOn w:val="a0"/>
    <w:next w:val="a0"/>
    <w:qFormat/>
    <w:pPr>
      <w:keepNext/>
      <w:jc w:val="center"/>
      <w:outlineLvl w:val="2"/>
    </w:pPr>
    <w:rPr>
      <w:sz w:val="28"/>
      <w:szCs w:val="28"/>
    </w:rPr>
  </w:style>
  <w:style w:type="paragraph" w:styleId="4">
    <w:name w:val="heading 4"/>
    <w:basedOn w:val="a0"/>
    <w:next w:val="a0"/>
    <w:qFormat/>
    <w:pPr>
      <w:keepNext/>
      <w:ind w:firstLine="709"/>
      <w:jc w:val="both"/>
      <w:outlineLvl w:val="3"/>
    </w:pPr>
    <w:rPr>
      <w:sz w:val="25"/>
      <w:szCs w:val="25"/>
      <w:u w:val="single"/>
    </w:rPr>
  </w:style>
  <w:style w:type="paragraph" w:styleId="5">
    <w:name w:val="heading 5"/>
    <w:basedOn w:val="a0"/>
    <w:next w:val="a0"/>
    <w:qFormat/>
    <w:pPr>
      <w:keepNext/>
      <w:widowControl w:val="0"/>
      <w:ind w:firstLine="720"/>
      <w:jc w:val="both"/>
      <w:outlineLvl w:val="4"/>
    </w:pPr>
    <w:rPr>
      <w:b/>
      <w:sz w:val="26"/>
      <w:szCs w:val="28"/>
    </w:rPr>
  </w:style>
  <w:style w:type="paragraph" w:styleId="6">
    <w:name w:val="heading 6"/>
    <w:basedOn w:val="a0"/>
    <w:next w:val="a0"/>
    <w:qFormat/>
    <w:pPr>
      <w:keepNext/>
      <w:ind w:firstLine="709"/>
      <w:jc w:val="center"/>
      <w:outlineLvl w:val="5"/>
    </w:pPr>
    <w:rPr>
      <w:b/>
      <w:sz w:val="26"/>
    </w:rPr>
  </w:style>
  <w:style w:type="paragraph" w:styleId="8">
    <w:name w:val="heading 8"/>
    <w:basedOn w:val="a0"/>
    <w:next w:val="a0"/>
    <w:qFormat/>
    <w:pPr>
      <w:keepNext/>
      <w:ind w:firstLine="567"/>
      <w:jc w:val="center"/>
      <w:outlineLvl w:val="7"/>
    </w:pPr>
    <w:rPr>
      <w:b/>
      <w:bCs/>
      <w:sz w:val="26"/>
      <w:szCs w:val="26"/>
    </w:rPr>
  </w:style>
  <w:style w:type="paragraph" w:styleId="9">
    <w:name w:val="heading 9"/>
    <w:basedOn w:val="a0"/>
    <w:next w:val="a0"/>
    <w:qFormat/>
    <w:pPr>
      <w:keepNext/>
      <w:jc w:val="center"/>
      <w:outlineLvl w:val="8"/>
    </w:pPr>
    <w:rPr>
      <w:b/>
      <w:bCs/>
      <w:sz w:val="26"/>
      <w:szCs w:val="26"/>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BodyText21">
    <w:name w:val="Body Text 21"/>
    <w:basedOn w:val="a0"/>
    <w:pPr>
      <w:widowControl w:val="0"/>
    </w:pPr>
    <w:rPr>
      <w:sz w:val="28"/>
      <w:szCs w:val="28"/>
    </w:rPr>
  </w:style>
  <w:style w:type="paragraph" w:customStyle="1" w:styleId="BodyText22">
    <w:name w:val="Body Text 22"/>
    <w:basedOn w:val="a0"/>
    <w:pPr>
      <w:widowControl w:val="0"/>
    </w:pPr>
    <w:rPr>
      <w:sz w:val="27"/>
      <w:szCs w:val="27"/>
    </w:rPr>
  </w:style>
  <w:style w:type="character" w:styleId="a4">
    <w:name w:val="footnote reference"/>
    <w:semiHidden/>
    <w:rPr>
      <w:vertAlign w:val="superscript"/>
    </w:rPr>
  </w:style>
  <w:style w:type="paragraph" w:customStyle="1" w:styleId="BodyText31">
    <w:name w:val="Body Text 31"/>
    <w:basedOn w:val="a0"/>
    <w:pPr>
      <w:widowControl w:val="0"/>
      <w:jc w:val="center"/>
    </w:pPr>
    <w:rPr>
      <w:sz w:val="27"/>
      <w:szCs w:val="27"/>
    </w:rPr>
  </w:style>
  <w:style w:type="paragraph" w:styleId="a5">
    <w:name w:val="Body Text Indent"/>
    <w:basedOn w:val="a0"/>
    <w:pPr>
      <w:widowControl w:val="0"/>
      <w:tabs>
        <w:tab w:val="left" w:pos="142"/>
      </w:tabs>
      <w:jc w:val="both"/>
    </w:pPr>
    <w:rPr>
      <w:sz w:val="27"/>
      <w:szCs w:val="27"/>
    </w:rPr>
  </w:style>
  <w:style w:type="paragraph" w:styleId="a6">
    <w:name w:val="footnote text"/>
    <w:basedOn w:val="a0"/>
    <w:semiHidden/>
    <w:rPr>
      <w:sz w:val="20"/>
      <w:szCs w:val="20"/>
    </w:rPr>
  </w:style>
  <w:style w:type="paragraph" w:styleId="a7">
    <w:name w:val="Body Text"/>
    <w:aliases w:val="Основной текст Знак2,Основной текст Знак1 Знак, Знак Знак1 Знак,Знак Знак1 Знак,Знак Знак2,Основной текст Знак1,Знак Знак1,Знак,Знак Знак Знак Знак Знак Знак Знак Знак, Знак Знак2,Основной текст Знак3,Знак Знак"/>
    <w:basedOn w:val="a0"/>
    <w:link w:val="a8"/>
    <w:pPr>
      <w:widowControl w:val="0"/>
      <w:jc w:val="both"/>
    </w:pPr>
    <w:rPr>
      <w:sz w:val="28"/>
      <w:szCs w:val="28"/>
    </w:rPr>
  </w:style>
  <w:style w:type="paragraph" w:styleId="30">
    <w:name w:val="Body Text Indent 3"/>
    <w:basedOn w:val="a0"/>
    <w:pPr>
      <w:ind w:firstLine="567"/>
      <w:jc w:val="center"/>
    </w:pPr>
    <w:rPr>
      <w:b/>
      <w:bCs/>
      <w:color w:val="000000"/>
      <w:sz w:val="25"/>
      <w:szCs w:val="25"/>
    </w:rPr>
  </w:style>
  <w:style w:type="paragraph" w:styleId="a9">
    <w:name w:val="Block Text"/>
    <w:basedOn w:val="a0"/>
    <w:pPr>
      <w:ind w:left="5" w:right="10" w:firstLine="715"/>
      <w:jc w:val="both"/>
    </w:pPr>
    <w:rPr>
      <w:sz w:val="27"/>
    </w:rPr>
  </w:style>
  <w:style w:type="paragraph" w:styleId="20">
    <w:name w:val="Body Text Indent 2"/>
    <w:basedOn w:val="a0"/>
    <w:pPr>
      <w:widowControl w:val="0"/>
      <w:ind w:firstLine="720"/>
      <w:jc w:val="both"/>
    </w:pPr>
    <w:rPr>
      <w:sz w:val="28"/>
      <w:szCs w:val="28"/>
    </w:rPr>
  </w:style>
  <w:style w:type="paragraph" w:styleId="31">
    <w:name w:val="Body Text 3"/>
    <w:basedOn w:val="a0"/>
    <w:pPr>
      <w:widowControl w:val="0"/>
      <w:jc w:val="both"/>
    </w:pPr>
    <w:rPr>
      <w:color w:val="000000"/>
      <w:sz w:val="28"/>
      <w:szCs w:val="28"/>
    </w:rPr>
  </w:style>
  <w:style w:type="character" w:customStyle="1" w:styleId="aa">
    <w:name w:val="Основной шрифт"/>
  </w:style>
  <w:style w:type="paragraph" w:styleId="21">
    <w:name w:val="Body Text 2"/>
    <w:basedOn w:val="a0"/>
    <w:pPr>
      <w:widowControl w:val="0"/>
      <w:tabs>
        <w:tab w:val="left" w:pos="142"/>
      </w:tabs>
      <w:jc w:val="both"/>
    </w:pPr>
    <w:rPr>
      <w:sz w:val="27"/>
      <w:szCs w:val="20"/>
    </w:rPr>
  </w:style>
  <w:style w:type="paragraph" w:styleId="ab">
    <w:name w:val="Title"/>
    <w:basedOn w:val="a0"/>
    <w:qFormat/>
    <w:pPr>
      <w:jc w:val="center"/>
    </w:pPr>
    <w:rPr>
      <w:sz w:val="28"/>
      <w:szCs w:val="20"/>
    </w:rPr>
  </w:style>
  <w:style w:type="character" w:styleId="ac">
    <w:name w:val="page number"/>
    <w:rPr>
      <w:sz w:val="20"/>
      <w:szCs w:val="20"/>
    </w:rPr>
  </w:style>
  <w:style w:type="paragraph" w:styleId="ad">
    <w:name w:val="header"/>
    <w:basedOn w:val="a0"/>
    <w:pPr>
      <w:widowControl w:val="0"/>
      <w:tabs>
        <w:tab w:val="center" w:pos="4153"/>
        <w:tab w:val="right" w:pos="8306"/>
      </w:tabs>
    </w:pPr>
    <w:rPr>
      <w:sz w:val="20"/>
      <w:szCs w:val="20"/>
    </w:rPr>
  </w:style>
  <w:style w:type="paragraph" w:customStyle="1" w:styleId="ConsNormal">
    <w:name w:val="ConsNormal"/>
    <w:pPr>
      <w:widowControl w:val="0"/>
      <w:ind w:firstLine="720"/>
    </w:pPr>
    <w:rPr>
      <w:rFonts w:ascii="Arial" w:hAnsi="Arial"/>
      <w:snapToGrid w:val="0"/>
    </w:rPr>
  </w:style>
  <w:style w:type="paragraph" w:customStyle="1" w:styleId="ConsTitle">
    <w:name w:val="ConsTitle"/>
    <w:pPr>
      <w:widowControl w:val="0"/>
    </w:pPr>
    <w:rPr>
      <w:rFonts w:ascii="Arial" w:hAnsi="Arial"/>
      <w:b/>
      <w:snapToGrid w:val="0"/>
      <w:sz w:val="16"/>
    </w:rPr>
  </w:style>
  <w:style w:type="paragraph" w:styleId="ae">
    <w:name w:val="Balloon Text"/>
    <w:basedOn w:val="a0"/>
    <w:semiHidden/>
    <w:rPr>
      <w:rFonts w:ascii="Tahoma" w:hAnsi="Tahoma" w:cs="Tahoma"/>
      <w:sz w:val="16"/>
      <w:szCs w:val="16"/>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character" w:styleId="af">
    <w:name w:val="Hyperlink"/>
    <w:rPr>
      <w:color w:val="0000FF"/>
      <w:u w:val="single"/>
    </w:rPr>
  </w:style>
  <w:style w:type="paragraph" w:styleId="af0">
    <w:name w:val="footer"/>
    <w:basedOn w:val="a0"/>
    <w:pPr>
      <w:tabs>
        <w:tab w:val="center" w:pos="4677"/>
        <w:tab w:val="right" w:pos="9355"/>
      </w:tabs>
    </w:pPr>
  </w:style>
  <w:style w:type="paragraph" w:styleId="22">
    <w:name w:val="List 2"/>
    <w:basedOn w:val="a0"/>
    <w:pPr>
      <w:ind w:left="566" w:hanging="283"/>
    </w:pPr>
    <w:rPr>
      <w:sz w:val="20"/>
      <w:szCs w:val="20"/>
    </w:rPr>
  </w:style>
  <w:style w:type="character" w:styleId="af1">
    <w:name w:val="FollowedHyperlink"/>
    <w:rPr>
      <w:color w:val="800080"/>
      <w:u w:val="single"/>
    </w:rPr>
  </w:style>
  <w:style w:type="paragraph" w:customStyle="1" w:styleId="32">
    <w:name w:val="Стиль3"/>
    <w:basedOn w:val="a0"/>
    <w:rsid w:val="0019338E"/>
    <w:pPr>
      <w:autoSpaceDE w:val="0"/>
      <w:autoSpaceDN w:val="0"/>
      <w:ind w:firstLine="720"/>
      <w:jc w:val="both"/>
    </w:pPr>
    <w:rPr>
      <w:sz w:val="28"/>
      <w:szCs w:val="28"/>
      <w:lang w:val="en-US"/>
    </w:rPr>
  </w:style>
  <w:style w:type="paragraph" w:customStyle="1" w:styleId="ConsPlusNormal">
    <w:name w:val="ConsPlusNormal"/>
    <w:rsid w:val="0002615F"/>
    <w:pPr>
      <w:widowControl w:val="0"/>
      <w:autoSpaceDE w:val="0"/>
      <w:autoSpaceDN w:val="0"/>
      <w:adjustRightInd w:val="0"/>
      <w:ind w:firstLine="720"/>
    </w:pPr>
    <w:rPr>
      <w:rFonts w:ascii="Arial" w:hAnsi="Arial" w:cs="Arial"/>
    </w:rPr>
  </w:style>
  <w:style w:type="table" w:styleId="af2">
    <w:name w:val="Table Grid"/>
    <w:basedOn w:val="a2"/>
    <w:rsid w:val="00476C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0"/>
    <w:rsid w:val="009B5B37"/>
    <w:pPr>
      <w:numPr>
        <w:numId w:val="1"/>
      </w:numPr>
    </w:pPr>
  </w:style>
  <w:style w:type="character" w:customStyle="1" w:styleId="af3">
    <w:name w:val="_Полужирный"/>
    <w:rsid w:val="007073C3"/>
    <w:rPr>
      <w:b/>
      <w:bCs w:val="0"/>
    </w:rPr>
  </w:style>
  <w:style w:type="paragraph" w:customStyle="1" w:styleId="10">
    <w:name w:val=" Знак1 Знак Знак Знак"/>
    <w:basedOn w:val="a0"/>
    <w:rsid w:val="007073C3"/>
    <w:pPr>
      <w:spacing w:after="160" w:line="240" w:lineRule="exact"/>
      <w:jc w:val="both"/>
    </w:pPr>
    <w:rPr>
      <w:szCs w:val="20"/>
      <w:lang w:val="en-US" w:eastAsia="en-US"/>
    </w:rPr>
  </w:style>
  <w:style w:type="character" w:customStyle="1" w:styleId="a8">
    <w:name w:val="Основной текст Знак"/>
    <w:aliases w:val="Основной текст Знак2 Знак,Основной текст Знак1 Знак Знак, Знак Знак1 Знак Знак,Знак Знак1 Знак Знак,Знак Знак2 Знак,Основной текст Знак1 Знак1,Знак Знак1 Знак1,Знак Знак3,Знак Знак Знак Знак Знак Знак Знак Знак Знак, Знак Знак2 Знак"/>
    <w:link w:val="a7"/>
    <w:locked/>
    <w:rsid w:val="003916BC"/>
    <w:rPr>
      <w:sz w:val="28"/>
      <w:szCs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1828">
      <w:bodyDiv w:val="1"/>
      <w:marLeft w:val="0"/>
      <w:marRight w:val="0"/>
      <w:marTop w:val="0"/>
      <w:marBottom w:val="0"/>
      <w:divBdr>
        <w:top w:val="none" w:sz="0" w:space="0" w:color="auto"/>
        <w:left w:val="none" w:sz="0" w:space="0" w:color="auto"/>
        <w:bottom w:val="none" w:sz="0" w:space="0" w:color="auto"/>
        <w:right w:val="none" w:sz="0" w:space="0" w:color="auto"/>
      </w:divBdr>
    </w:div>
    <w:div w:id="482815049">
      <w:bodyDiv w:val="1"/>
      <w:marLeft w:val="0"/>
      <w:marRight w:val="0"/>
      <w:marTop w:val="0"/>
      <w:marBottom w:val="0"/>
      <w:divBdr>
        <w:top w:val="none" w:sz="0" w:space="0" w:color="auto"/>
        <w:left w:val="none" w:sz="0" w:space="0" w:color="auto"/>
        <w:bottom w:val="none" w:sz="0" w:space="0" w:color="auto"/>
        <w:right w:val="none" w:sz="0" w:space="0" w:color="auto"/>
      </w:divBdr>
    </w:div>
    <w:div w:id="1281382043">
      <w:bodyDiv w:val="1"/>
      <w:marLeft w:val="0"/>
      <w:marRight w:val="0"/>
      <w:marTop w:val="0"/>
      <w:marBottom w:val="0"/>
      <w:divBdr>
        <w:top w:val="none" w:sz="0" w:space="0" w:color="auto"/>
        <w:left w:val="none" w:sz="0" w:space="0" w:color="auto"/>
        <w:bottom w:val="none" w:sz="0" w:space="0" w:color="auto"/>
        <w:right w:val="none" w:sz="0" w:space="0" w:color="auto"/>
      </w:divBdr>
    </w:div>
    <w:div w:id="1624459182">
      <w:bodyDiv w:val="1"/>
      <w:marLeft w:val="0"/>
      <w:marRight w:val="0"/>
      <w:marTop w:val="0"/>
      <w:marBottom w:val="0"/>
      <w:divBdr>
        <w:top w:val="none" w:sz="0" w:space="0" w:color="auto"/>
        <w:left w:val="none" w:sz="0" w:space="0" w:color="auto"/>
        <w:bottom w:val="none" w:sz="0" w:space="0" w:color="auto"/>
        <w:right w:val="none" w:sz="0" w:space="0" w:color="auto"/>
      </w:divBdr>
    </w:div>
    <w:div w:id="1805191144">
      <w:bodyDiv w:val="1"/>
      <w:marLeft w:val="0"/>
      <w:marRight w:val="0"/>
      <w:marTop w:val="0"/>
      <w:marBottom w:val="0"/>
      <w:divBdr>
        <w:top w:val="none" w:sz="0" w:space="0" w:color="auto"/>
        <w:left w:val="none" w:sz="0" w:space="0" w:color="auto"/>
        <w:bottom w:val="none" w:sz="0" w:space="0" w:color="auto"/>
        <w:right w:val="none" w:sz="0" w:space="0" w:color="auto"/>
      </w:divBdr>
    </w:div>
    <w:div w:id="187021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ED320-4FFD-4439-8CD8-07B91CA9F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НОВЫЙ ПРОЕКТ на 09</vt:lpstr>
    </vt:vector>
  </TitlesOfParts>
  <Company>MNS</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НОВЫЙ ПРОЕКТ на 09</dc:title>
  <dc:creator>Gegner</dc:creator>
  <cp:lastModifiedBy>Мажаров Михаил Юрьевич</cp:lastModifiedBy>
  <cp:revision>2</cp:revision>
  <cp:lastPrinted>2023-03-15T10:10:00Z</cp:lastPrinted>
  <dcterms:created xsi:type="dcterms:W3CDTF">2023-03-23T06:18:00Z</dcterms:created>
  <dcterms:modified xsi:type="dcterms:W3CDTF">2023-03-23T06:18:00Z</dcterms:modified>
</cp:coreProperties>
</file>